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FA" w:rsidRPr="00D454FA" w:rsidRDefault="00D454FA" w:rsidP="00D45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4FA">
        <w:rPr>
          <w:rStyle w:val="HafifVurgulama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Temel Performans Göstergeleri</w:t>
      </w:r>
    </w:p>
    <w:p w:rsidR="00D454FA" w:rsidRPr="00D454FA" w:rsidRDefault="00D454FA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76"/>
        <w:gridCol w:w="1176"/>
        <w:gridCol w:w="1176"/>
        <w:gridCol w:w="1176"/>
        <w:gridCol w:w="1176"/>
        <w:gridCol w:w="1296"/>
      </w:tblGrid>
      <w:tr w:rsidR="00D454FA" w:rsidRPr="00D454FA" w:rsidTr="001354A3">
        <w:tc>
          <w:tcPr>
            <w:tcW w:w="3105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bookmarkStart w:id="0" w:name="_Hlk150978291"/>
            <w:r w:rsidRPr="00D454FA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Temel Performans Göstergeleri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2024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2025</w:t>
            </w:r>
          </w:p>
        </w:tc>
        <w:tc>
          <w:tcPr>
            <w:tcW w:w="378" w:type="pct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2026</w:t>
            </w:r>
          </w:p>
        </w:tc>
        <w:tc>
          <w:tcPr>
            <w:tcW w:w="379" w:type="pct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2027</w:t>
            </w:r>
          </w:p>
        </w:tc>
        <w:tc>
          <w:tcPr>
            <w:tcW w:w="379" w:type="pct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2028</w:t>
            </w:r>
          </w:p>
        </w:tc>
      </w:tr>
      <w:tr w:rsidR="00D454FA" w:rsidRPr="00D454FA" w:rsidTr="001354A3">
        <w:tc>
          <w:tcPr>
            <w:tcW w:w="3105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Öğretim elemanlarının </w:t>
            </w:r>
            <w:proofErr w:type="spellStart"/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WOS’ta</w:t>
            </w:r>
            <w:proofErr w:type="spellEnd"/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endekslenen bilimsel yayın sayısı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378" w:type="pct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379" w:type="pct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379" w:type="pct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</w:tr>
      <w:tr w:rsidR="00D454FA" w:rsidRPr="00D454FA" w:rsidTr="001354A3">
        <w:tc>
          <w:tcPr>
            <w:tcW w:w="3105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Öğretim elemanlarının </w:t>
            </w:r>
            <w:proofErr w:type="spellStart"/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WOS’ta</w:t>
            </w:r>
            <w:proofErr w:type="spellEnd"/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endekslenen Q1 bilimsel yayın sayısı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378" w:type="pct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379" w:type="pct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379" w:type="pct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</w:tr>
      <w:tr w:rsidR="00D454FA" w:rsidRPr="00D454FA" w:rsidTr="001354A3">
        <w:tc>
          <w:tcPr>
            <w:tcW w:w="3105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Üniversite/Birim adresli bilimsel yayınlara </w:t>
            </w:r>
            <w:proofErr w:type="spellStart"/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WOS’ta</w:t>
            </w:r>
            <w:proofErr w:type="spellEnd"/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yapılan atıf sayısı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378" w:type="pct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379" w:type="pct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</w:t>
            </w:r>
          </w:p>
        </w:tc>
        <w:tc>
          <w:tcPr>
            <w:tcW w:w="379" w:type="pct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</w:t>
            </w:r>
          </w:p>
        </w:tc>
      </w:tr>
      <w:tr w:rsidR="00D454FA" w:rsidRPr="00D454FA" w:rsidTr="001354A3">
        <w:tc>
          <w:tcPr>
            <w:tcW w:w="3105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Ulusal ve uluslararası kurum/kuruluşlar tarafından desteklenen Proje Sayısı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378" w:type="pct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379" w:type="pct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379" w:type="pct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</w:t>
            </w:r>
          </w:p>
        </w:tc>
      </w:tr>
      <w:tr w:rsidR="00D454FA" w:rsidRPr="00D454FA" w:rsidTr="001354A3">
        <w:tc>
          <w:tcPr>
            <w:tcW w:w="3105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Teknoloji Geliştirme Bölgelerinde öğretim elemanlarının ortağı veya sahibi olduğu aktif firma sayısı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D454FA" w:rsidRPr="00D454FA" w:rsidTr="001354A3">
        <w:tc>
          <w:tcPr>
            <w:tcW w:w="3105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Başvurulan patent, faydalı model ve tasarım belge sayısı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D454FA" w:rsidRPr="00D454FA" w:rsidTr="001354A3">
        <w:tc>
          <w:tcPr>
            <w:tcW w:w="3105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Üniversite/Birim –Sanayi iş birliğinde gerçekleştirilen yayın sayısı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379" w:type="pct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:rsidR="00D454FA" w:rsidRPr="00D454FA" w:rsidRDefault="001354A3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D454FA" w:rsidRPr="00D454FA" w:rsidTr="001354A3">
        <w:tc>
          <w:tcPr>
            <w:tcW w:w="3105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Üniversite/Birim –Sanayi iş birliğinde gerçekleştirilen proje sayısı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01539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01539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:rsidR="00D454FA" w:rsidRPr="00D454FA" w:rsidRDefault="00101539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379" w:type="pct"/>
          </w:tcPr>
          <w:p w:rsidR="00D454FA" w:rsidRPr="00D454FA" w:rsidRDefault="00101539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D454FA" w:rsidRPr="00D454FA" w:rsidTr="001354A3">
        <w:tc>
          <w:tcPr>
            <w:tcW w:w="3105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Dış kaynaklı projelerden elde edilen gelir miktarı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01539" w:rsidP="00101539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  <w:r w:rsidR="00D27EF4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000</w:t>
            </w:r>
            <w:r w:rsidR="00D27EF4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000 TL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01539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</w:t>
            </w:r>
            <w:r w:rsidR="00D27EF4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000</w:t>
            </w:r>
            <w:r w:rsidR="00D27EF4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000 TL</w:t>
            </w:r>
          </w:p>
        </w:tc>
        <w:tc>
          <w:tcPr>
            <w:tcW w:w="378" w:type="pct"/>
          </w:tcPr>
          <w:p w:rsidR="00D454FA" w:rsidRPr="00D454FA" w:rsidRDefault="00101539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  <w:r w:rsidR="00D27EF4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000</w:t>
            </w:r>
            <w:r w:rsidR="00D27EF4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000 TL</w:t>
            </w:r>
          </w:p>
        </w:tc>
        <w:tc>
          <w:tcPr>
            <w:tcW w:w="379" w:type="pct"/>
          </w:tcPr>
          <w:p w:rsidR="00D454FA" w:rsidRPr="00D454FA" w:rsidRDefault="00101539" w:rsidP="00101539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  <w:r w:rsidR="00D27EF4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000</w:t>
            </w:r>
            <w:r w:rsidR="00D27EF4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000 TL</w:t>
            </w:r>
          </w:p>
        </w:tc>
        <w:tc>
          <w:tcPr>
            <w:tcW w:w="379" w:type="pct"/>
          </w:tcPr>
          <w:p w:rsidR="00D454FA" w:rsidRPr="00D454FA" w:rsidRDefault="00101539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</w:t>
            </w:r>
            <w:r w:rsidR="00D27EF4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000</w:t>
            </w:r>
            <w:r w:rsidR="00D27EF4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000 TL</w:t>
            </w:r>
          </w:p>
        </w:tc>
      </w:tr>
      <w:tr w:rsidR="00D454FA" w:rsidRPr="00D454FA" w:rsidTr="001354A3">
        <w:tc>
          <w:tcPr>
            <w:tcW w:w="3105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Düzenlenen uluslararası akademik, sosyal, sanatsal ve sportif etkinlik sayısı</w:t>
            </w:r>
          </w:p>
        </w:tc>
        <w:tc>
          <w:tcPr>
            <w:tcW w:w="379" w:type="pct"/>
            <w:shd w:val="clear" w:color="auto" w:fill="auto"/>
          </w:tcPr>
          <w:p w:rsidR="00D454FA" w:rsidRPr="00101539" w:rsidRDefault="00101539" w:rsidP="00101539">
            <w:pPr>
              <w:tabs>
                <w:tab w:val="left" w:pos="5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01539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:rsidR="00D454FA" w:rsidRPr="00D454FA" w:rsidRDefault="00101539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379" w:type="pct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</w:tr>
      <w:tr w:rsidR="00D454FA" w:rsidRPr="00D454FA" w:rsidTr="001354A3">
        <w:tc>
          <w:tcPr>
            <w:tcW w:w="3105" w:type="pct"/>
            <w:shd w:val="clear" w:color="auto" w:fill="auto"/>
          </w:tcPr>
          <w:p w:rsidR="00D454FA" w:rsidRPr="00D454FA" w:rsidRDefault="00D454FA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454FA"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Üniversite/Birim-Sanayi iş birliği protokolü sayısı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101539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D454FA" w:rsidRPr="00D454FA" w:rsidRDefault="00D27EF4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--</w:t>
            </w:r>
          </w:p>
        </w:tc>
        <w:tc>
          <w:tcPr>
            <w:tcW w:w="378" w:type="pct"/>
          </w:tcPr>
          <w:p w:rsidR="00D454FA" w:rsidRPr="00D454FA" w:rsidRDefault="00101539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:rsidR="00D454FA" w:rsidRPr="00D454FA" w:rsidRDefault="00101539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:rsidR="00D454FA" w:rsidRPr="00D454FA" w:rsidRDefault="00101539" w:rsidP="00D454FA">
            <w:pPr>
              <w:spacing w:before="120" w:after="120" w:line="240" w:lineRule="auto"/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bookmarkEnd w:id="0"/>
    </w:tbl>
    <w:p w:rsidR="00D454FA" w:rsidRPr="00D454FA" w:rsidRDefault="00D454FA" w:rsidP="00D4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4F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0353B" w:rsidRPr="00D454FA" w:rsidRDefault="00B0353B" w:rsidP="00D45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FA">
        <w:rPr>
          <w:rFonts w:ascii="Times New Roman" w:hAnsi="Times New Roman" w:cs="Times New Roman"/>
          <w:b/>
          <w:sz w:val="24"/>
          <w:szCs w:val="24"/>
        </w:rPr>
        <w:lastRenderedPageBreak/>
        <w:t>Hedef Kartları</w:t>
      </w:r>
    </w:p>
    <w:p w:rsidR="00071B9D" w:rsidRPr="00D454FA" w:rsidRDefault="00071B9D" w:rsidP="00D45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B0353B" w:rsidRPr="00D454FA" w:rsidTr="00B0353B">
        <w:trPr>
          <w:trHeight w:val="520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Amaç 1</w:t>
            </w:r>
          </w:p>
        </w:tc>
        <w:tc>
          <w:tcPr>
            <w:tcW w:w="3439" w:type="pct"/>
            <w:gridSpan w:val="5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Nitelikli Ar- Ge ve </w:t>
            </w:r>
            <w:proofErr w:type="spellStart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</w:t>
            </w:r>
            <w:proofErr w:type="spellEnd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-Ge Faaliyetleri yoluyla ulusal ve uluslararası düzeyde katma değer oluşturmak</w:t>
            </w:r>
          </w:p>
        </w:tc>
      </w:tr>
      <w:tr w:rsidR="00B0353B" w:rsidRPr="00D454FA" w:rsidTr="00B0353B">
        <w:trPr>
          <w:trHeight w:val="474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H.1.1</w:t>
            </w:r>
          </w:p>
        </w:tc>
        <w:tc>
          <w:tcPr>
            <w:tcW w:w="3439" w:type="pct"/>
            <w:gridSpan w:val="5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 Geliştirme ve Ürün Geliştirme Kapasitesini Artırmak</w:t>
            </w:r>
          </w:p>
        </w:tc>
      </w:tr>
      <w:tr w:rsidR="00B0353B" w:rsidRPr="00D454FA" w:rsidTr="00B0353B">
        <w:trPr>
          <w:trHeight w:val="474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39" w:type="pct"/>
            <w:gridSpan w:val="5"/>
          </w:tcPr>
          <w:p w:rsidR="00B0353B" w:rsidRPr="00D454FA" w:rsidRDefault="00B0353B" w:rsidP="00101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Araştırma, Geliştirme </w:t>
            </w:r>
            <w:r w:rsidR="00101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Yenilik</w:t>
            </w:r>
          </w:p>
        </w:tc>
      </w:tr>
      <w:tr w:rsidR="00B0353B" w:rsidRPr="00D454FA" w:rsidTr="00B0353B">
        <w:trPr>
          <w:trHeight w:val="474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39" w:type="pct"/>
            <w:gridSpan w:val="5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Yükseköğretimde Bilimsel Araştırma ve Geliştirme</w:t>
            </w:r>
          </w:p>
        </w:tc>
      </w:tr>
      <w:tr w:rsidR="00B0353B" w:rsidRPr="00D454FA" w:rsidTr="00071B9D">
        <w:trPr>
          <w:trHeight w:val="604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B0353B" w:rsidRPr="00D454FA" w:rsidTr="00B0353B">
        <w:trPr>
          <w:trHeight w:val="762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1.1.1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Araştırmacıların yetkinliğini artırmak için verilen eğitimlerin (proje hazırlama, patent, yayın vb.) sayısı </w:t>
            </w:r>
          </w:p>
        </w:tc>
        <w:tc>
          <w:tcPr>
            <w:tcW w:w="703" w:type="pct"/>
            <w:shd w:val="clear" w:color="auto" w:fill="auto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B0353B" w:rsidRPr="00D454FA" w:rsidRDefault="008C43B0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704" w:type="pct"/>
            <w:shd w:val="clear" w:color="auto" w:fill="auto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353B" w:rsidRPr="00D454FA" w:rsidTr="00B0353B">
        <w:trPr>
          <w:trHeight w:val="1026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1.1.2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Ar-Ge’ye harcanan bütçenin toplam yatırım bütçesine oranı*</w:t>
            </w:r>
          </w:p>
        </w:tc>
        <w:tc>
          <w:tcPr>
            <w:tcW w:w="703" w:type="pct"/>
            <w:shd w:val="clear" w:color="auto" w:fill="auto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353B" w:rsidRPr="00D454FA" w:rsidTr="00B0353B">
        <w:trPr>
          <w:trHeight w:val="666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1.1.3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Araştırma projelerinde yer alan öğretim elemanı sayısı *</w:t>
            </w:r>
          </w:p>
        </w:tc>
        <w:tc>
          <w:tcPr>
            <w:tcW w:w="703" w:type="pct"/>
            <w:shd w:val="clear" w:color="auto" w:fill="auto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B0353B" w:rsidRPr="00D454FA" w:rsidRDefault="008C43B0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B0353B" w:rsidRPr="00D454FA" w:rsidRDefault="008C43B0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B0353B" w:rsidRPr="00D454FA" w:rsidRDefault="008C43B0" w:rsidP="008C4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  <w:shd w:val="clear" w:color="auto" w:fill="auto"/>
          </w:tcPr>
          <w:p w:rsidR="00B0353B" w:rsidRPr="00D454FA" w:rsidRDefault="008C43B0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353B" w:rsidRPr="00D454FA" w:rsidTr="00B0353B">
        <w:trPr>
          <w:trHeight w:val="753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1.1.4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Araştırma merkezleri gelir miktarı*</w:t>
            </w:r>
          </w:p>
        </w:tc>
        <w:tc>
          <w:tcPr>
            <w:tcW w:w="703" w:type="pct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3B" w:rsidRPr="00D454FA" w:rsidTr="00B0353B">
        <w:trPr>
          <w:trHeight w:val="732"/>
          <w:jc w:val="center"/>
        </w:trPr>
        <w:tc>
          <w:tcPr>
            <w:tcW w:w="1560" w:type="pct"/>
          </w:tcPr>
          <w:p w:rsidR="00B0353B" w:rsidRPr="00D454FA" w:rsidRDefault="00B0353B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1.1.5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Kütüphane üzerinden erişilebilen veri tabanı sayısı*</w:t>
            </w:r>
          </w:p>
        </w:tc>
        <w:tc>
          <w:tcPr>
            <w:tcW w:w="703" w:type="pct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B0353B" w:rsidRPr="00D454FA" w:rsidRDefault="00101539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353B" w:rsidRPr="00D454FA" w:rsidRDefault="00B0353B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071B9D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1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Nitelikli Ar- Ge / </w:t>
            </w:r>
            <w:proofErr w:type="spellStart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</w:t>
            </w:r>
            <w:proofErr w:type="spellEnd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-Ge Faaliyetleri yoluyla ulusal ve uluslararası düzeyde katma değer oluşturmak</w:t>
            </w:r>
          </w:p>
        </w:tc>
      </w:tr>
      <w:tr w:rsidR="00071B9D" w:rsidRPr="00D454FA" w:rsidTr="00071B9D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H.1.2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Katma değer yaratan araştırma çıktılarını arttırmak</w:t>
            </w:r>
          </w:p>
        </w:tc>
      </w:tr>
      <w:tr w:rsidR="00071B9D" w:rsidRPr="00D454FA" w:rsidTr="00071B9D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Araştırma, Geliştirme Ve Yenilik</w:t>
            </w:r>
          </w:p>
        </w:tc>
      </w:tr>
      <w:tr w:rsidR="00071B9D" w:rsidRPr="00D454FA" w:rsidTr="00071B9D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Yükseköğretimde Bilimsel Araştırma ve Geliştirme</w:t>
            </w:r>
          </w:p>
        </w:tc>
      </w:tr>
      <w:tr w:rsidR="00071B9D" w:rsidRPr="00D454FA" w:rsidTr="001354A3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1354A3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1.2.1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Öğretim elemanlarının </w:t>
            </w:r>
            <w:proofErr w:type="spellStart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WOS’ta</w:t>
            </w:r>
            <w:proofErr w:type="spell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endekslenen bilimsel yayın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886D9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886D9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886D9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886D9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886D91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1B9D" w:rsidRPr="00D454FA" w:rsidTr="001354A3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1.2.2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Öğretim elemanlarının </w:t>
            </w:r>
            <w:proofErr w:type="spellStart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WOS’ta</w:t>
            </w:r>
            <w:proofErr w:type="spell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endekslenen Q1 bilimsel yayın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B9D" w:rsidRPr="00D454FA" w:rsidTr="001354A3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1.2.</w:t>
            </w: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Üniversite adresli bilimsel yayınlara </w:t>
            </w:r>
            <w:proofErr w:type="spellStart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WOS’ta</w:t>
            </w:r>
            <w:proofErr w:type="spell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yapılan atıf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6F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6F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8447A" w:rsidP="006F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71B9D" w:rsidRPr="00D454FA" w:rsidTr="001354A3">
        <w:trPr>
          <w:trHeight w:val="753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1.2.4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Ulusal ve uluslararası kurum/kuruluşlar tarafından desteklenen proje sayısı</w:t>
            </w:r>
          </w:p>
        </w:tc>
        <w:tc>
          <w:tcPr>
            <w:tcW w:w="703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71B9D" w:rsidRPr="00D454FA" w:rsidTr="001354A3">
        <w:trPr>
          <w:trHeight w:val="73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1.2.5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Lisansüstü tezlerden üretilen bilimsel yayın sayısı</w:t>
            </w:r>
          </w:p>
        </w:tc>
        <w:tc>
          <w:tcPr>
            <w:tcW w:w="703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4" w:type="pct"/>
          </w:tcPr>
          <w:p w:rsidR="00071B9D" w:rsidRPr="00D454FA" w:rsidRDefault="006F0D35" w:rsidP="006F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4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3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1354A3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1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Nitelikli Ar- Ge ve </w:t>
            </w:r>
            <w:proofErr w:type="spellStart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</w:t>
            </w:r>
            <w:proofErr w:type="spellEnd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-Ge Faaliyetleri yoluyla ulusal ve uluslararası düzeyde katma değer oluşturmak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H.1.3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Girişimcilik Faaliyetlerini Teşvik Etmek ve Yaygınlaştırmak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Araştırma, Geliştirme Ve Yenilik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Yükseköğretimde Bilimsel Araştırma ve Geliştirme</w:t>
            </w:r>
          </w:p>
        </w:tc>
      </w:tr>
      <w:tr w:rsidR="00071B9D" w:rsidRPr="00D454FA" w:rsidTr="001354A3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1354A3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1.3.1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Teknoloji Geliştirme Bölgelerinde öğretim elemanlarının ortağı veya sahibi olduğu aktif firma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1.3.2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Teknoloji Geliştirme Bölgesinde istihdam edilen öğrenci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753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1.3.3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Ar-Ge ve </w:t>
            </w:r>
            <w:proofErr w:type="spellStart"/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Ür</w:t>
            </w:r>
            <w:proofErr w:type="spellEnd"/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-Ge sonucu ticarileştirilen ürün sayısı </w:t>
            </w:r>
          </w:p>
        </w:tc>
        <w:tc>
          <w:tcPr>
            <w:tcW w:w="703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73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1.3.4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Başvurulan patent, faydalı model ve tasarım belge sayısı</w:t>
            </w:r>
          </w:p>
        </w:tc>
        <w:tc>
          <w:tcPr>
            <w:tcW w:w="703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73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1.3.5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Tescil alan patent, faydalı model ve tasarım belge sayısı</w:t>
            </w:r>
          </w:p>
        </w:tc>
        <w:tc>
          <w:tcPr>
            <w:tcW w:w="703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B0353B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1354A3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1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Nitelikli Ar- Ge ve </w:t>
            </w:r>
            <w:proofErr w:type="spellStart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</w:t>
            </w:r>
            <w:proofErr w:type="spellEnd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-Ge Faaliyetleri yoluyla ulusal ve uluslararası düzeyde katma değer oluşturmak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H.1.4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Üniversite-Sanayi İşbirliklerini kapsamında ortak araştırma ve ürün geliştirme projelerini artırmak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Araştırma, Geliştirme Ve Yenilik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Yükseköğretimde Bilimsel Araştırma ve Geliştirme</w:t>
            </w:r>
          </w:p>
        </w:tc>
      </w:tr>
      <w:tr w:rsidR="00071B9D" w:rsidRPr="00D454FA" w:rsidTr="001354A3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1354A3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1.4.1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Üniversite-Sanayi işbirliği protokolü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1.4.2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Üniversite –Sanayi işbirliğinde gerçekleştirilen yayın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1.4.3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Üniversite –Sanayi işbirliğinde gerçekleştirilen proje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1354A3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1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Nitelikli Ar- Ge ve </w:t>
            </w:r>
            <w:proofErr w:type="spellStart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</w:t>
            </w:r>
            <w:proofErr w:type="spellEnd"/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-Ge Faaliyetleri yoluyla ulusal ve uluslararası düzeyde katma değer oluşturmak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H.1.5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Öğrenci Girişimcilik ve Yenilikçilik Programlarını Desteklemek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Araştırma, Geliştirme Ve Yenilik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Yükseköğretimde Bilimsel Araştırma ve Geliştirme</w:t>
            </w:r>
          </w:p>
        </w:tc>
      </w:tr>
      <w:tr w:rsidR="00071B9D" w:rsidRPr="00D454FA" w:rsidTr="001354A3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1354A3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1.5.1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Girişimcilik/ yenilikçilik temelli derslerin verildiği bölüm ve program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6F0D35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1.5.2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Girişimcilik/ yenilikçilik temelli etkinlikler ve yarışmalara katılan öğrenci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1.5.3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Girişimcilik/ yenilikçilik temelli konferans ve etkinlik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753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1.5.4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Teknoloji Geliştirme Bölgelerinde şirket ortağı mezun/ öğrenci sayısı</w:t>
            </w:r>
          </w:p>
        </w:tc>
        <w:tc>
          <w:tcPr>
            <w:tcW w:w="703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1354A3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ve Öğretim Faaliyetlerinin Niteliğini Sürdürebilir Olarak Arttırmak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H.2.1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Eğitim-öğretim faaliyetlerinin kalitesini artırmak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Ön lisans eğitimi, lisans eğitimi ve lisansüstü eğitim</w:t>
            </w:r>
          </w:p>
        </w:tc>
      </w:tr>
      <w:tr w:rsidR="00071B9D" w:rsidRPr="00D454FA" w:rsidTr="001354A3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1354A3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2.1.1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  Doktora programlarından mezun olan öğrenci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71B9D" w:rsidRPr="00D454FA" w:rsidTr="001354A3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2.1.2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Öğretim elemanı başına düşen öğrenci sayısı 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1B9D" w:rsidRPr="00D454FA" w:rsidTr="001354A3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2.1.3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Akredite edilen program sayısı 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B9D" w:rsidRPr="00D454FA" w:rsidTr="001354A3">
        <w:trPr>
          <w:trHeight w:val="753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2.1.4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İş başında mesleki eğitim sunan program sayısı </w:t>
            </w:r>
          </w:p>
        </w:tc>
        <w:tc>
          <w:tcPr>
            <w:tcW w:w="703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73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2.1.5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Yandal</w:t>
            </w:r>
            <w:proofErr w:type="spell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ve çift </w:t>
            </w:r>
            <w:proofErr w:type="spellStart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anadal</w:t>
            </w:r>
            <w:proofErr w:type="spell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programlarından yararlanan öğrenci sayısı</w:t>
            </w:r>
          </w:p>
        </w:tc>
        <w:tc>
          <w:tcPr>
            <w:tcW w:w="703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1354A3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ve Öğretim Faaliyetlerinin Niteliğini Sürdürebilir Olarak Arttırmak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H.2.2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Öğrencilerin Yetkinliklerini Geliştiren Faaliyetleri Arttırmak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Yükseköğretimde Öğrenci Yaşamı</w:t>
            </w:r>
          </w:p>
        </w:tc>
      </w:tr>
      <w:tr w:rsidR="00071B9D" w:rsidRPr="00D454FA" w:rsidTr="001354A3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1354A3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2.2.1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Teknoloji Geliştirme Bölgesi Projelerine katılan öğrenci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2.2.2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Proje desteği alan Öğrenci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PG2.2.3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Kariyer Merkezi çalışmaları kapsamında öğrencilere yönelik gerçekleştirilen faaliyet sayısı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B9D" w:rsidRPr="00D454FA" w:rsidTr="001354A3">
        <w:trPr>
          <w:trHeight w:val="753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2.2.4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Sosyal transkript oluşturan öğrenci sayısı</w:t>
            </w:r>
          </w:p>
        </w:tc>
        <w:tc>
          <w:tcPr>
            <w:tcW w:w="703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" w:type="pct"/>
          </w:tcPr>
          <w:p w:rsidR="00071B9D" w:rsidRPr="00D454FA" w:rsidRDefault="003657E3" w:rsidP="00365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3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71B9D" w:rsidRPr="00D454FA" w:rsidTr="001354A3">
        <w:trPr>
          <w:trHeight w:val="73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2.2.5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Akademik, Sportif, Kültürel ve Sanatsal etkinlikler ile yarışmalara katılan öğrenci sayısı*</w:t>
            </w:r>
          </w:p>
        </w:tc>
        <w:tc>
          <w:tcPr>
            <w:tcW w:w="703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3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1354A3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ve Öğretim Faaliyetlerinin Niteliğini Sürdürebilir Olarak Arttırmak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H.2.3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Öğretim Elemanlarının Yetkinliklerini Güçlendirmek.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Ön lisans eğitimi, lisans eğitimi ve lisansüstü eğitim</w:t>
            </w:r>
          </w:p>
        </w:tc>
      </w:tr>
      <w:tr w:rsidR="00071B9D" w:rsidRPr="00D454FA" w:rsidTr="001354A3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1354A3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2.3.1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Öğretim elemanları için öğrenme-öğretme konusunda verilen eğitimlere katılan yararlanıcı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1B9D" w:rsidRPr="00D454FA" w:rsidTr="001354A3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2.3.2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Öğretim elemanlarının yabancı dil yeterliliğini destekleyici eğitimlere katılan yararlanıcı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3657E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2.3.3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Kalite geliştirme ve Bologna süreçleri hakkında verilen eğitim sayısı* 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B70523" w:rsidP="00B70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B70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B70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B70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1354A3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ve Öğretim Faaliyetlerinin Niteliğini Sürdürebilir Olarak Arttırmak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H.2.4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Eğitim- Öğretim Altyapısını güçlendirmek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Ön lisans eğitimi, lisans eğitimi ve lisansüstü eğitim</w:t>
            </w:r>
          </w:p>
        </w:tc>
      </w:tr>
      <w:tr w:rsidR="00071B9D" w:rsidRPr="00D454FA" w:rsidTr="001354A3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1354A3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2.4.1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Öğrenci başına düşen yatırım bütçesi (TL)*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2.4.2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Üniversitemiz kütüphanedeki basılı ve elektronik kaynak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447A" w:rsidRPr="00D454FA" w:rsidTr="001354A3">
        <w:trPr>
          <w:trHeight w:val="666"/>
          <w:jc w:val="center"/>
        </w:trPr>
        <w:tc>
          <w:tcPr>
            <w:tcW w:w="1560" w:type="pct"/>
          </w:tcPr>
          <w:p w:rsidR="0018447A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2.4.3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 başına düşen eğitim amaçlı </w:t>
            </w:r>
            <w:proofErr w:type="gramStart"/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mekan</w:t>
            </w:r>
            <w:proofErr w:type="gramEnd"/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büyüklüğü (</w:t>
            </w:r>
            <w:r w:rsidRPr="00D454F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m²)</w:t>
            </w:r>
          </w:p>
        </w:tc>
        <w:tc>
          <w:tcPr>
            <w:tcW w:w="703" w:type="pct"/>
            <w:shd w:val="clear" w:color="auto" w:fill="auto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1354A3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3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Üniversitenin toplum ve çevre yararına yaptığı faaliyetleri artırmak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H.3.1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Toplumsal Katkı faaliyetlerinin Arttırılması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Yükseköğretimde Öğrenci Yaşamı</w:t>
            </w:r>
          </w:p>
        </w:tc>
      </w:tr>
      <w:tr w:rsidR="00071B9D" w:rsidRPr="00D454FA" w:rsidTr="001354A3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1354A3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3.1.1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Üniversite birimlerince gerçekleştirilen sosyal sorumluluk faaliyet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3.1.2.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Öğrenciler tarafından gerçekleştirilen sosyal sorumluluk proje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1B9D" w:rsidRPr="00D454FA" w:rsidTr="001354A3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 3.1.3. 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Dezavantajlı gruplara yönelik gerçekleştirilen faaliyet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B9D" w:rsidRPr="00D454FA" w:rsidTr="001354A3">
        <w:trPr>
          <w:trHeight w:val="753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3.1.4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Engelsiz Üniversite için yapılan toplam harcama tutarı*</w:t>
            </w:r>
          </w:p>
        </w:tc>
        <w:tc>
          <w:tcPr>
            <w:tcW w:w="703" w:type="pct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1354A3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3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Üniversitenin toplum ve çevre yararına yaptığı faaliyetleri artırmak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H.3.2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 tarafından sunulan Kamu Hizmetlerinin güçlendirilmesi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Hayat Boyu Öğrenme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Yükseköğretim kurumları sürekli eğitim faaliyetleri</w:t>
            </w:r>
          </w:p>
        </w:tc>
      </w:tr>
      <w:tr w:rsidR="00071B9D" w:rsidRPr="00D454FA" w:rsidTr="001354A3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18447A" w:rsidRPr="00D454FA" w:rsidTr="001354A3">
        <w:trPr>
          <w:trHeight w:val="762"/>
          <w:jc w:val="center"/>
        </w:trPr>
        <w:tc>
          <w:tcPr>
            <w:tcW w:w="1560" w:type="pct"/>
          </w:tcPr>
          <w:p w:rsidR="0018447A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3.2.1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SEM üzerinden verilen sertifika sayısı</w:t>
            </w:r>
          </w:p>
        </w:tc>
        <w:tc>
          <w:tcPr>
            <w:tcW w:w="703" w:type="pct"/>
            <w:shd w:val="clear" w:color="auto" w:fill="auto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3.2.2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Üniversitemiz Sağlık hizmetlerinden yararlanan birey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3.2.3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Üniversitemiz bünyesindeki laboratuvarlar tarafından dışarıya sunulan analiz hizmeti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753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3.2.4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Kamu, Özel Sektör ve STK’lar ile yapılan işbirliği protokolü sayısı</w:t>
            </w:r>
          </w:p>
        </w:tc>
        <w:tc>
          <w:tcPr>
            <w:tcW w:w="703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B9D" w:rsidRPr="00D454FA" w:rsidTr="001354A3">
        <w:trPr>
          <w:trHeight w:val="73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3.2.5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Üniversitemiz birimlerinde kamuya sunulan hizmet sayısı*</w:t>
            </w:r>
          </w:p>
        </w:tc>
        <w:tc>
          <w:tcPr>
            <w:tcW w:w="703" w:type="pct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1354A3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3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Üniversitenin toplum ve çevre yararına yaptığı faaliyetleri artırmak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H.3.3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Çevre Dostu Üniversite Faaliyetlerinde Etkinliği Artırmak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 ve destek programı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İnşaat ve Yapı İşlerinin Yürütülmesi</w:t>
            </w:r>
          </w:p>
        </w:tc>
      </w:tr>
      <w:tr w:rsidR="00071B9D" w:rsidRPr="00D454FA" w:rsidTr="001354A3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1354A3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3.3.1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Yenilenebilir enerji kaynaklarından Üniversite genelinde üretilen enerji miktarı (</w:t>
            </w:r>
            <w:proofErr w:type="spellStart"/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Kw</w:t>
            </w:r>
            <w:proofErr w:type="spellEnd"/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3.3.2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Geri dönüşüme kazandırılan atık miktarı (Kg)*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B70523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3.3.3 </w:t>
            </w:r>
            <w:r w:rsidRPr="00D454FA">
              <w:rPr>
                <w:rFonts w:ascii="Times New Roman" w:hAnsi="Times New Roman" w:cs="Times New Roman"/>
                <w:bCs/>
                <w:sz w:val="24"/>
                <w:szCs w:val="24"/>
              </w:rPr>
              <w:t>Sürdürülebilir çevre kapsamında düzenlenen etkinlik ve proje sayısı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1354A3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4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Üniversitemizin uluslararası tanınırlığını artırmak 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H.4.1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Uluslararası öğrenci, akademik ve idari personel hareketliliğini artırmak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 Ve Destek Programı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Üst Yönetim, İdari Ve Mali Hizmetler</w:t>
            </w:r>
          </w:p>
        </w:tc>
      </w:tr>
      <w:tr w:rsidR="00071B9D" w:rsidRPr="00D454FA" w:rsidTr="001354A3">
        <w:trPr>
          <w:trHeight w:val="60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071B9D" w:rsidRPr="00D454FA" w:rsidTr="001354A3">
        <w:trPr>
          <w:trHeight w:val="762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4.1.1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Değişim programı kapsamında yurt dışından gelen öğrenci sayısı*</w:t>
            </w:r>
          </w:p>
        </w:tc>
        <w:tc>
          <w:tcPr>
            <w:tcW w:w="703" w:type="pct"/>
            <w:shd w:val="clear" w:color="auto" w:fill="auto"/>
          </w:tcPr>
          <w:p w:rsidR="00071B9D" w:rsidRPr="00ED00E8" w:rsidRDefault="00ED00E8" w:rsidP="0018447A">
            <w:pPr>
              <w:tabs>
                <w:tab w:val="left" w:pos="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8447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B9D" w:rsidRPr="00D454FA" w:rsidTr="001354A3">
        <w:trPr>
          <w:trHeight w:val="102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4.1.2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Değişim programları kapsamında yurt dışına giden öğrenci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B9D" w:rsidRPr="00D454FA" w:rsidTr="001354A3">
        <w:trPr>
          <w:trHeight w:val="666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4.1.3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Değişim programları ile yurtdışından gelen öğretim elemanı sayısı*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071B9D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071B9D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071B9D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B9D" w:rsidRPr="00D454FA" w:rsidTr="001354A3">
        <w:trPr>
          <w:trHeight w:val="753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4.1.4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Değişim programları ile yurtdışına giden öğretim elemanı sayısı*</w:t>
            </w:r>
          </w:p>
        </w:tc>
        <w:tc>
          <w:tcPr>
            <w:tcW w:w="703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</w:tcPr>
          <w:p w:rsidR="00071B9D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47A" w:rsidRPr="00D454FA" w:rsidTr="001354A3">
        <w:trPr>
          <w:trHeight w:val="732"/>
          <w:jc w:val="center"/>
        </w:trPr>
        <w:tc>
          <w:tcPr>
            <w:tcW w:w="1560" w:type="pct"/>
          </w:tcPr>
          <w:p w:rsidR="0018447A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4.1.5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Değişim programları kapsamında uluslararası hareketlilikten yararlanan idari personel sayısı*</w:t>
            </w:r>
          </w:p>
        </w:tc>
        <w:tc>
          <w:tcPr>
            <w:tcW w:w="703" w:type="pct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071B9D" w:rsidRPr="00D454FA" w:rsidTr="001354A3">
        <w:trPr>
          <w:trHeight w:val="520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4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Üniversitemizin uluslararası tanınırlığını artırmak 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H.4.2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Uluslararası Tanınırlığı Geliştirmeye Yönelik Faaliyetleri Arttırmak</w:t>
            </w:r>
          </w:p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 Ve Destek Programı</w:t>
            </w:r>
          </w:p>
        </w:tc>
      </w:tr>
      <w:tr w:rsidR="00071B9D" w:rsidRPr="00D454FA" w:rsidTr="001354A3">
        <w:trPr>
          <w:trHeight w:val="474"/>
          <w:jc w:val="center"/>
        </w:trPr>
        <w:tc>
          <w:tcPr>
            <w:tcW w:w="1560" w:type="pct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071B9D" w:rsidRPr="00D454FA" w:rsidRDefault="00071B9D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Üst Yönetim, İdari Ve Mali Hizmetler</w:t>
            </w:r>
          </w:p>
        </w:tc>
      </w:tr>
      <w:tr w:rsidR="00AC7B6E" w:rsidRPr="00D454FA" w:rsidTr="001354A3">
        <w:trPr>
          <w:trHeight w:val="60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AC7B6E" w:rsidRPr="00D454FA" w:rsidTr="001354A3">
        <w:trPr>
          <w:trHeight w:val="76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4.2.1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Uluslararası ikili iş birliği ve protokol sayısı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7B6E" w:rsidRPr="00D454FA" w:rsidTr="001354A3">
        <w:trPr>
          <w:trHeight w:val="102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4.2.2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Düzenlenen uluslararası akademik, sosyal, sanatsal ve sportif etkinlik sayısı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7B6E" w:rsidRPr="00D454FA" w:rsidTr="001354A3">
        <w:trPr>
          <w:trHeight w:val="66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4.2.3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Uluslararası akademik, sosyal, sanatsal ve sportif etkinliklere katılan öğretim elemanı sayısı*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7B6E" w:rsidRPr="00D454FA" w:rsidTr="001354A3">
        <w:trPr>
          <w:trHeight w:val="753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PG4.2.4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Akademik, sosyal, sanatsal araştırma kapsamında yurtdışından gelen öğretim elemanı sayısı*</w:t>
            </w:r>
          </w:p>
        </w:tc>
        <w:tc>
          <w:tcPr>
            <w:tcW w:w="703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B6E" w:rsidRPr="00D454FA" w:rsidTr="001354A3">
        <w:trPr>
          <w:trHeight w:val="73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PG4.</w:t>
            </w:r>
            <w:proofErr w:type="gramStart"/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  <w:proofErr w:type="gram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Uluslararası öğrenci sayısı*</w:t>
            </w:r>
          </w:p>
        </w:tc>
        <w:tc>
          <w:tcPr>
            <w:tcW w:w="703" w:type="pct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3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B0353B" w:rsidRPr="00D454FA" w:rsidRDefault="00B0353B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AC7B6E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AC7B6E" w:rsidRPr="00D454FA" w:rsidTr="001354A3">
        <w:trPr>
          <w:trHeight w:val="520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5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Kalite kültürünü ve kurumsal kaynakları güçlendirmek</w:t>
            </w:r>
          </w:p>
        </w:tc>
      </w:tr>
      <w:tr w:rsidR="00AC7B6E" w:rsidRPr="00D454FA" w:rsidTr="001354A3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H.5.1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içi memnuniyeti ve kurumsal aidiyeti geliştirmek</w:t>
            </w:r>
          </w:p>
        </w:tc>
      </w:tr>
      <w:tr w:rsidR="00AC7B6E" w:rsidRPr="00D454FA" w:rsidTr="001354A3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 Ve Destek Programı</w:t>
            </w:r>
          </w:p>
        </w:tc>
      </w:tr>
      <w:tr w:rsidR="00AC7B6E" w:rsidRPr="00D454FA" w:rsidTr="001354A3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Üst Yönetim, İdari Ve Mali Hizmetler</w:t>
            </w:r>
          </w:p>
        </w:tc>
      </w:tr>
      <w:tr w:rsidR="00AC7B6E" w:rsidRPr="00D454FA" w:rsidTr="001354A3">
        <w:trPr>
          <w:trHeight w:val="60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AC7B6E" w:rsidRPr="00D454FA" w:rsidTr="001354A3">
        <w:trPr>
          <w:trHeight w:val="76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5.1.1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Öğrenci Genel Memnuniyet Düzeyi*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B6E" w:rsidRPr="00D454FA" w:rsidTr="001354A3">
        <w:trPr>
          <w:trHeight w:val="102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5.1.2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Akademik Personel Genel Memnuniyet Düzeyi*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B6E" w:rsidRPr="00D454FA" w:rsidTr="001354A3">
        <w:trPr>
          <w:trHeight w:val="66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5.1.3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İdari Personel Genel Memnuniyet Düzeyi*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B6E" w:rsidRPr="00D454FA" w:rsidTr="001354A3">
        <w:trPr>
          <w:trHeight w:val="753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5.1.4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Kurum Kültürünün Gelişmesine Yönelik düzenlenen etkinlik sayısı*</w:t>
            </w:r>
          </w:p>
          <w:p w:rsidR="00AC7B6E" w:rsidRPr="00D454FA" w:rsidRDefault="00AC7B6E" w:rsidP="00D454FA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B6E" w:rsidRPr="00D454FA" w:rsidTr="001354A3">
        <w:trPr>
          <w:trHeight w:val="73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5.1.5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Personele verilen ödül (</w:t>
            </w:r>
            <w:proofErr w:type="gramStart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plaket</w:t>
            </w:r>
            <w:proofErr w:type="gram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, teşekkür belgesi, hizmet belgesi vb.) sayısı</w:t>
            </w:r>
          </w:p>
        </w:tc>
        <w:tc>
          <w:tcPr>
            <w:tcW w:w="703" w:type="pct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pct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71B9D" w:rsidRPr="00D454FA" w:rsidRDefault="00ED00E8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B6E" w:rsidRPr="00D454FA" w:rsidRDefault="00AC7B6E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p w:rsidR="00B0353B" w:rsidRPr="00D454FA" w:rsidRDefault="00B0353B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AC7B6E" w:rsidRPr="00D454FA" w:rsidTr="001354A3">
        <w:trPr>
          <w:trHeight w:val="520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Amaç 5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Kalite kültürünü ve kurumsal kaynakları güçlendirmek</w:t>
            </w:r>
          </w:p>
        </w:tc>
      </w:tr>
      <w:tr w:rsidR="00AC7B6E" w:rsidRPr="00D454FA" w:rsidTr="001354A3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 Ve Destek Programı</w:t>
            </w:r>
          </w:p>
        </w:tc>
      </w:tr>
      <w:tr w:rsidR="00AC7B6E" w:rsidRPr="00D454FA" w:rsidTr="001354A3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Üst Yönetim, İdari Ve Mali Hizmetler</w:t>
            </w:r>
          </w:p>
        </w:tc>
      </w:tr>
      <w:tr w:rsidR="00AC7B6E" w:rsidRPr="00D454FA" w:rsidTr="001354A3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H.5.2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Paydaşlarla iletişimi güçlendirmek ve sürekliliğini sağlamak</w:t>
            </w:r>
          </w:p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B6E" w:rsidRPr="00D454FA" w:rsidTr="001354A3">
        <w:trPr>
          <w:trHeight w:val="60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AC7B6E" w:rsidRPr="00D454FA" w:rsidTr="001354A3">
        <w:trPr>
          <w:trHeight w:val="76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5.2.1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İç Paydaş Toplantı/ faaliyet sayısı*</w:t>
            </w:r>
          </w:p>
        </w:tc>
        <w:tc>
          <w:tcPr>
            <w:tcW w:w="703" w:type="pct"/>
            <w:shd w:val="clear" w:color="auto" w:fill="auto"/>
          </w:tcPr>
          <w:p w:rsidR="00AC7B6E" w:rsidRPr="00ED00E8" w:rsidRDefault="0018447A" w:rsidP="00ED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7B6E" w:rsidRPr="00D454FA" w:rsidTr="001354A3">
        <w:trPr>
          <w:trHeight w:val="1026"/>
          <w:jc w:val="center"/>
        </w:trPr>
        <w:tc>
          <w:tcPr>
            <w:tcW w:w="1560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C7B6E"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5.2.2</w:t>
            </w:r>
            <w:r w:rsidR="00AC7B6E"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Dış Paydaş Toplantı/ faaliyet Sayısı*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7B6E" w:rsidRPr="00D454FA" w:rsidTr="001354A3">
        <w:trPr>
          <w:trHeight w:val="66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5.2.3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Mezunlara yönelik gerçekleştirilen etkinlik sayısı*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7B6E" w:rsidRPr="00D454FA" w:rsidTr="001354A3">
        <w:trPr>
          <w:trHeight w:val="753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5.2.4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Kalite Kültürünün içselleştirilmesine yönelik faaliyetlerin sayısı*</w:t>
            </w:r>
          </w:p>
        </w:tc>
        <w:tc>
          <w:tcPr>
            <w:tcW w:w="703" w:type="pct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447A" w:rsidRPr="00D454FA" w:rsidTr="001354A3">
        <w:trPr>
          <w:trHeight w:val="732"/>
          <w:jc w:val="center"/>
        </w:trPr>
        <w:tc>
          <w:tcPr>
            <w:tcW w:w="1560" w:type="pct"/>
          </w:tcPr>
          <w:p w:rsidR="0018447A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5.2.5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7/24 </w:t>
            </w:r>
            <w:proofErr w:type="spellStart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>ÇOMÜ’ye</w:t>
            </w:r>
            <w:proofErr w:type="spellEnd"/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yapılan başvuru sayısı*</w:t>
            </w:r>
          </w:p>
        </w:tc>
        <w:tc>
          <w:tcPr>
            <w:tcW w:w="703" w:type="pct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18447A" w:rsidRPr="00D454FA" w:rsidRDefault="0018447A" w:rsidP="0012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ED00E8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AC7B6E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AC7B6E" w:rsidRPr="00D454FA" w:rsidTr="001354A3">
        <w:trPr>
          <w:trHeight w:val="520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5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Kalite kültürünü ve kurumsal kaynakları güçlendirmek</w:t>
            </w:r>
          </w:p>
        </w:tc>
      </w:tr>
      <w:tr w:rsidR="00AC7B6E" w:rsidRPr="00D454FA" w:rsidTr="001354A3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H.5.3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Kurumsal veri yönetimi ve dijital gelişim süreçlerini güçlendirmek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B6E" w:rsidRPr="00D454FA" w:rsidTr="001354A3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 Ve Destek Programı</w:t>
            </w:r>
          </w:p>
        </w:tc>
      </w:tr>
      <w:tr w:rsidR="00AC7B6E" w:rsidRPr="00D454FA" w:rsidTr="001354A3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Üst Yönetim, İdari Ve Mali Hizmetler</w:t>
            </w:r>
          </w:p>
        </w:tc>
      </w:tr>
      <w:tr w:rsidR="00AC7B6E" w:rsidRPr="00D454FA" w:rsidTr="001354A3">
        <w:trPr>
          <w:trHeight w:val="60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AC7B6E" w:rsidRPr="00D454FA" w:rsidTr="001354A3">
        <w:trPr>
          <w:trHeight w:val="76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5.3.1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Kurumsal yönetim süreçlerde kullanılan dijital platformların sayısı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B6E" w:rsidRPr="00D454FA" w:rsidTr="001354A3">
        <w:trPr>
          <w:trHeight w:val="102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5.3.3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Kurumsal izleme ve analiz raporlarının sayısı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B6E" w:rsidRPr="00D454FA" w:rsidTr="001354A3">
        <w:trPr>
          <w:trHeight w:val="66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5.3.4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Dijital dönüşüm kapsamında verilen eğitim sayısı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3B" w:rsidRPr="00D454FA" w:rsidRDefault="00AC7B6E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4F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3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989"/>
        <w:gridCol w:w="1347"/>
        <w:gridCol w:w="1199"/>
        <w:gridCol w:w="1349"/>
        <w:gridCol w:w="1349"/>
        <w:gridCol w:w="1347"/>
      </w:tblGrid>
      <w:tr w:rsidR="00AC7B6E" w:rsidRPr="00D454FA" w:rsidTr="001354A3">
        <w:trPr>
          <w:trHeight w:val="520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Amaç 5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Kalite kültürünü ve kurumsal kaynakları güçlendirmek</w:t>
            </w:r>
          </w:p>
        </w:tc>
      </w:tr>
      <w:tr w:rsidR="00AC7B6E" w:rsidRPr="00D454FA" w:rsidTr="001354A3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 </w:t>
            </w: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H.5.4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Kurumsal Kaynakları Güçlendirmek</w:t>
            </w:r>
          </w:p>
        </w:tc>
      </w:tr>
      <w:tr w:rsidR="00AC7B6E" w:rsidRPr="00D454FA" w:rsidTr="001354A3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 ve Destek Programı</w:t>
            </w:r>
          </w:p>
        </w:tc>
      </w:tr>
      <w:tr w:rsidR="00AC7B6E" w:rsidRPr="00D454FA" w:rsidTr="001354A3">
        <w:trPr>
          <w:trHeight w:val="47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Alt Program Adı</w:t>
            </w:r>
          </w:p>
        </w:tc>
        <w:tc>
          <w:tcPr>
            <w:tcW w:w="3440" w:type="pct"/>
            <w:gridSpan w:val="5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Üst Yönetim, İdari ve Mali Hizmetler</w:t>
            </w:r>
          </w:p>
        </w:tc>
      </w:tr>
      <w:tr w:rsidR="00AC7B6E" w:rsidRPr="00D454FA" w:rsidTr="001354A3">
        <w:trPr>
          <w:trHeight w:val="604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Göstergeleri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6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4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3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AC7B6E" w:rsidRPr="00D454FA" w:rsidTr="001354A3">
        <w:trPr>
          <w:trHeight w:val="76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PG5.4.1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Gerçekleşen öz gelir tutarı*</w:t>
            </w:r>
          </w:p>
        </w:tc>
        <w:tc>
          <w:tcPr>
            <w:tcW w:w="703" w:type="pct"/>
            <w:shd w:val="clear" w:color="auto" w:fill="auto"/>
          </w:tcPr>
          <w:p w:rsidR="00ED00E8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B6E" w:rsidRPr="00ED00E8" w:rsidRDefault="00ED00E8" w:rsidP="00ED00E8">
            <w:pPr>
              <w:tabs>
                <w:tab w:val="left" w:pos="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B6E" w:rsidRPr="00D454FA" w:rsidTr="001354A3">
        <w:trPr>
          <w:trHeight w:val="102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5.4.2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Dış kaynaklı projelerden elde edilen gelir miktarı*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5.000.000 TL.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.000.000 TL.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.000.000 TL.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.000.000 TL.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18447A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.000.000 TL.</w:t>
            </w:r>
          </w:p>
        </w:tc>
      </w:tr>
      <w:tr w:rsidR="00AC7B6E" w:rsidRPr="00D454FA" w:rsidTr="001354A3">
        <w:trPr>
          <w:trHeight w:val="666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5.4.3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Bağış, hibe ve sponsor desteklerinin tutarı (TL)*</w:t>
            </w:r>
          </w:p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1" w:name="_GoBack"/>
            <w:bookmarkEnd w:id="1"/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B6E" w:rsidRPr="00D454FA" w:rsidTr="001354A3">
        <w:trPr>
          <w:trHeight w:val="753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 5.4.4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Bağış, hibe ve sponsor desteklerinden elde edilen ayni yardımların sayısı*</w:t>
            </w:r>
          </w:p>
        </w:tc>
        <w:tc>
          <w:tcPr>
            <w:tcW w:w="703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B6E" w:rsidRPr="00D454FA" w:rsidTr="001354A3">
        <w:trPr>
          <w:trHeight w:val="732"/>
          <w:jc w:val="center"/>
        </w:trPr>
        <w:tc>
          <w:tcPr>
            <w:tcW w:w="1560" w:type="pct"/>
          </w:tcPr>
          <w:p w:rsidR="00AC7B6E" w:rsidRPr="00D454FA" w:rsidRDefault="00AC7B6E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A">
              <w:rPr>
                <w:rFonts w:ascii="Times New Roman" w:hAnsi="Times New Roman" w:cs="Times New Roman"/>
                <w:b/>
                <w:sz w:val="24"/>
                <w:szCs w:val="24"/>
              </w:rPr>
              <w:t>PG5.4.5</w:t>
            </w:r>
            <w:r w:rsidRPr="00D454FA">
              <w:rPr>
                <w:rFonts w:ascii="Times New Roman" w:hAnsi="Times New Roman" w:cs="Times New Roman"/>
                <w:sz w:val="24"/>
                <w:szCs w:val="24"/>
              </w:rPr>
              <w:t xml:space="preserve"> Gerçekleşen döner sermaye gelirleri tutarı*</w:t>
            </w:r>
          </w:p>
        </w:tc>
        <w:tc>
          <w:tcPr>
            <w:tcW w:w="703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</w:tcPr>
          <w:p w:rsidR="00AC7B6E" w:rsidRPr="00D454FA" w:rsidRDefault="00ED00E8" w:rsidP="00D4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1B9D" w:rsidRPr="00D454FA" w:rsidRDefault="00071B9D" w:rsidP="00D4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1B9D" w:rsidRPr="00D454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456"/>
    <w:multiLevelType w:val="multilevel"/>
    <w:tmpl w:val="792023F8"/>
    <w:lvl w:ilvl="0">
      <w:start w:val="1"/>
      <w:numFmt w:val="decimal"/>
      <w:pStyle w:val="Balk9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3"/>
      <w:numFmt w:val="decimal"/>
      <w:pStyle w:val="AltKonuBal"/>
      <w:isLgl/>
      <w:lvlText w:val="%1.%2."/>
      <w:lvlJc w:val="left"/>
      <w:pPr>
        <w:ind w:left="1035" w:hanging="390"/>
      </w:pPr>
      <w:rPr>
        <w:rFonts w:hint="default"/>
      </w:rPr>
    </w:lvl>
    <w:lvl w:ilvl="2">
      <w:start w:val="1"/>
      <w:numFmt w:val="decimal"/>
      <w:pStyle w:val="Balk6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">
    <w:nsid w:val="086A0212"/>
    <w:multiLevelType w:val="multilevel"/>
    <w:tmpl w:val="3A50580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pStyle w:val="Bal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77D7DF4"/>
    <w:multiLevelType w:val="hybridMultilevel"/>
    <w:tmpl w:val="8AB261C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43AAF"/>
    <w:multiLevelType w:val="hybridMultilevel"/>
    <w:tmpl w:val="3662D61A"/>
    <w:lvl w:ilvl="0" w:tplc="62E2E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08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82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E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A01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AD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0D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E1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BCE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3B"/>
    <w:rsid w:val="00052075"/>
    <w:rsid w:val="00071B9D"/>
    <w:rsid w:val="00101539"/>
    <w:rsid w:val="001354A3"/>
    <w:rsid w:val="0018447A"/>
    <w:rsid w:val="003657E3"/>
    <w:rsid w:val="006F0D35"/>
    <w:rsid w:val="00886D91"/>
    <w:rsid w:val="008C43B0"/>
    <w:rsid w:val="00AC7B6E"/>
    <w:rsid w:val="00B0353B"/>
    <w:rsid w:val="00B70523"/>
    <w:rsid w:val="00D27EF4"/>
    <w:rsid w:val="00D454FA"/>
    <w:rsid w:val="00ED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3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ListeParagraf"/>
    <w:next w:val="Normal"/>
    <w:link w:val="Balk1Char"/>
    <w:uiPriority w:val="9"/>
    <w:rsid w:val="00B0353B"/>
    <w:pPr>
      <w:widowControl/>
      <w:spacing w:before="120" w:after="120" w:line="276" w:lineRule="auto"/>
      <w:ind w:left="1945" w:hanging="495"/>
      <w:outlineLvl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Balk2">
    <w:name w:val="heading 2"/>
    <w:basedOn w:val="Balk3"/>
    <w:next w:val="Normal"/>
    <w:link w:val="Balk2Char"/>
    <w:uiPriority w:val="9"/>
    <w:unhideWhenUsed/>
    <w:rsid w:val="00B0353B"/>
    <w:pPr>
      <w:outlineLvl w:val="1"/>
    </w:pPr>
  </w:style>
  <w:style w:type="paragraph" w:styleId="Balk3">
    <w:name w:val="heading 3"/>
    <w:basedOn w:val="Normal"/>
    <w:next w:val="Normal"/>
    <w:link w:val="Balk3Char"/>
    <w:autoRedefine/>
    <w:rsid w:val="00B0353B"/>
    <w:pPr>
      <w:numPr>
        <w:ilvl w:val="2"/>
        <w:numId w:val="2"/>
      </w:numPr>
      <w:spacing w:before="120" w:after="120" w:line="23" w:lineRule="atLeast"/>
      <w:outlineLvl w:val="2"/>
    </w:pPr>
    <w:rPr>
      <w:rFonts w:ascii="Times New Roman" w:eastAsiaTheme="minorEastAsia" w:hAnsi="Times New Roman" w:cs="Times New Roman"/>
      <w:b/>
      <w:color w:val="000000" w:themeColor="text1"/>
      <w:sz w:val="24"/>
      <w:szCs w:val="24"/>
      <w:lang w:eastAsia="tr-TR"/>
    </w:rPr>
  </w:style>
  <w:style w:type="paragraph" w:styleId="Balk4">
    <w:name w:val="heading 4"/>
    <w:basedOn w:val="KonuBal"/>
    <w:next w:val="Normal"/>
    <w:link w:val="Balk4Char"/>
    <w:uiPriority w:val="9"/>
    <w:unhideWhenUsed/>
    <w:rsid w:val="00B0353B"/>
    <w:pPr>
      <w:widowControl/>
      <w:spacing w:before="120" w:after="120" w:line="276" w:lineRule="auto"/>
      <w:ind w:left="1428" w:hanging="360"/>
      <w:outlineLvl w:val="3"/>
    </w:pPr>
    <w:rPr>
      <w:rFonts w:ascii="Times New Roman" w:eastAsiaTheme="minorEastAsia" w:hAnsi="Times New Roman" w:cs="Times New Roman"/>
      <w:b/>
      <w:color w:val="000000" w:themeColor="text1"/>
      <w:spacing w:val="0"/>
      <w:kern w:val="0"/>
      <w:sz w:val="24"/>
      <w:szCs w:val="24"/>
      <w:lang w:bidi="ar-SA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0353B"/>
    <w:pPr>
      <w:keepNext/>
      <w:keepLines/>
      <w:widowControl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tr-TR" w:bidi="tr-TR"/>
    </w:rPr>
  </w:style>
  <w:style w:type="paragraph" w:styleId="Balk6">
    <w:name w:val="heading 6"/>
    <w:basedOn w:val="ListeParagraf"/>
    <w:next w:val="Normal"/>
    <w:link w:val="Balk6Char"/>
    <w:uiPriority w:val="9"/>
    <w:unhideWhenUsed/>
    <w:rsid w:val="00B0353B"/>
    <w:pPr>
      <w:widowControl/>
      <w:numPr>
        <w:ilvl w:val="2"/>
        <w:numId w:val="1"/>
      </w:numPr>
      <w:spacing w:before="120" w:after="120" w:line="276" w:lineRule="auto"/>
      <w:outlineLvl w:val="5"/>
    </w:pPr>
    <w:rPr>
      <w:rFonts w:ascii="Times New Roman" w:eastAsia="Times New Roman" w:hAnsi="Times New Roman" w:cs="Times New Roman"/>
      <w:b/>
      <w:lang w:bidi="ar-SA"/>
    </w:rPr>
  </w:style>
  <w:style w:type="paragraph" w:styleId="Balk7">
    <w:name w:val="heading 7"/>
    <w:basedOn w:val="Balk6"/>
    <w:next w:val="Normal"/>
    <w:link w:val="Balk7Char"/>
    <w:uiPriority w:val="9"/>
    <w:unhideWhenUsed/>
    <w:rsid w:val="00B0353B"/>
    <w:pPr>
      <w:numPr>
        <w:ilvl w:val="0"/>
        <w:numId w:val="0"/>
      </w:numPr>
      <w:ind w:left="1701" w:hanging="708"/>
      <w:outlineLvl w:val="6"/>
    </w:pPr>
  </w:style>
  <w:style w:type="paragraph" w:styleId="Balk8">
    <w:name w:val="heading 8"/>
    <w:basedOn w:val="Balk2"/>
    <w:next w:val="Normal"/>
    <w:link w:val="Balk8Char"/>
    <w:uiPriority w:val="9"/>
    <w:unhideWhenUsed/>
    <w:qFormat/>
    <w:rsid w:val="00B0353B"/>
    <w:pPr>
      <w:outlineLvl w:val="7"/>
    </w:pPr>
  </w:style>
  <w:style w:type="paragraph" w:styleId="Balk9">
    <w:name w:val="heading 9"/>
    <w:basedOn w:val="KonuBal"/>
    <w:next w:val="Normal"/>
    <w:link w:val="Balk9Char"/>
    <w:uiPriority w:val="9"/>
    <w:unhideWhenUsed/>
    <w:qFormat/>
    <w:rsid w:val="00B0353B"/>
    <w:pPr>
      <w:widowControl/>
      <w:numPr>
        <w:numId w:val="1"/>
      </w:numPr>
      <w:spacing w:before="120" w:after="120" w:line="276" w:lineRule="auto"/>
      <w:outlineLvl w:val="8"/>
    </w:pPr>
    <w:rPr>
      <w:rFonts w:ascii="Times New Roman" w:eastAsiaTheme="minorEastAsia" w:hAnsi="Times New Roman" w:cs="Times New Roman"/>
      <w:b/>
      <w:color w:val="000000" w:themeColor="text1"/>
      <w:spacing w:val="0"/>
      <w:kern w:val="0"/>
      <w:sz w:val="24"/>
      <w:szCs w:val="24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353B"/>
    <w:rPr>
      <w:rFonts w:ascii="Times New Roman" w:eastAsiaTheme="minorEastAsia" w:hAnsi="Times New Roman" w:cs="Times New Roman"/>
      <w:kern w:val="0"/>
      <w:lang w:val="tr-TR"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rsid w:val="00B0353B"/>
    <w:rPr>
      <w:rFonts w:asciiTheme="majorHAnsi" w:eastAsiaTheme="majorEastAsia" w:hAnsiTheme="majorHAnsi" w:cstheme="majorBidi"/>
      <w:color w:val="2F5496" w:themeColor="accent1" w:themeShade="BF"/>
      <w:kern w:val="0"/>
      <w:lang w:val="tr-TR" w:eastAsia="tr-TR" w:bidi="tr-TR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rsid w:val="00B0353B"/>
    <w:rPr>
      <w:rFonts w:ascii="Times New Roman" w:eastAsia="Times New Roman" w:hAnsi="Times New Roman" w:cs="Times New Roman"/>
      <w:b/>
      <w:color w:val="000000"/>
      <w:kern w:val="0"/>
      <w:lang w:val="tr-TR" w:eastAsia="tr-TR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rsid w:val="00B0353B"/>
    <w:rPr>
      <w:rFonts w:ascii="Times New Roman" w:eastAsia="Times New Roman" w:hAnsi="Times New Roman" w:cs="Times New Roman"/>
      <w:b/>
      <w:color w:val="000000"/>
      <w:kern w:val="0"/>
      <w:lang w:val="tr-TR" w:eastAsia="tr-TR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table" w:styleId="TabloKlavuzu">
    <w:name w:val="Table Grid"/>
    <w:basedOn w:val="NormalTablo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List2-Vurgu1">
    <w:name w:val="Medium List 2 Accent 1"/>
    <w:basedOn w:val="NormalTablo"/>
    <w:uiPriority w:val="66"/>
    <w:rsid w:val="00B0353B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tr-TR"/>
      <w14:ligatures w14:val="none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03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353B"/>
    <w:rPr>
      <w:kern w:val="0"/>
      <w:sz w:val="22"/>
      <w:szCs w:val="22"/>
      <w:lang w:val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03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353B"/>
    <w:rPr>
      <w:kern w:val="0"/>
      <w:sz w:val="22"/>
      <w:szCs w:val="22"/>
      <w:lang w:val="tr-TR"/>
      <w14:ligatures w14:val="none"/>
    </w:rPr>
  </w:style>
  <w:style w:type="character" w:customStyle="1" w:styleId="Balk50">
    <w:name w:val="Başlık #5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12Exact">
    <w:name w:val="Gövde metni (12) Exact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z w:val="17"/>
      <w:szCs w:val="17"/>
      <w:u w:val="none"/>
    </w:rPr>
  </w:style>
  <w:style w:type="character" w:customStyle="1" w:styleId="Gvdemetni13Exact">
    <w:name w:val="Gövde metni (13) Exact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w w:val="100"/>
      <w:sz w:val="16"/>
      <w:szCs w:val="16"/>
      <w:u w:val="none"/>
    </w:rPr>
  </w:style>
  <w:style w:type="character" w:customStyle="1" w:styleId="Gvdemetni12">
    <w:name w:val="Gövde metni (12)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13">
    <w:name w:val="Gövde metni (13)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14">
    <w:name w:val="Gövde metni (14)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">
    <w:name w:val="Gövde metni (2)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tr-TR" w:eastAsia="tr-TR" w:bidi="tr-TR"/>
    </w:rPr>
  </w:style>
  <w:style w:type="table" w:customStyle="1" w:styleId="TabloKlavuzu1">
    <w:name w:val="Tablo Kılavuzu1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0353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customStyle="1" w:styleId="Balk60">
    <w:name w:val="Başlık #6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alk61">
    <w:name w:val="Başlık #6"/>
    <w:basedOn w:val="Balk60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376092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Gvdemetni30">
    <w:name w:val="Gövde metni (3)"/>
    <w:basedOn w:val="Gvdemetni3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376092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4">
    <w:name w:val="Gövde metni (4)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40">
    <w:name w:val="Gövde metni (4)"/>
    <w:basedOn w:val="Gvdemetni4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5">
    <w:name w:val="Gövde metni (5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50">
    <w:name w:val="Gövde metni (5)"/>
    <w:basedOn w:val="Gvdemetni5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6">
    <w:name w:val="Gövde metni (6)_"/>
    <w:basedOn w:val="VarsaylanParagrafYazTipi"/>
    <w:rsid w:val="00B0353B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60">
    <w:name w:val="Gövde metni (6)"/>
    <w:basedOn w:val="Gvdemetni6"/>
    <w:rsid w:val="00B0353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5B85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Resimyazs2Exact">
    <w:name w:val="Resim yazısı (2) Exact"/>
    <w:basedOn w:val="VarsaylanParagrafYazTipi"/>
    <w:link w:val="Resimyazs2"/>
    <w:rsid w:val="00B0353B"/>
    <w:rPr>
      <w:rFonts w:ascii="Segoe UI" w:eastAsia="Segoe UI" w:hAnsi="Segoe UI" w:cs="Segoe UI"/>
      <w:b/>
      <w:bCs/>
      <w:sz w:val="15"/>
      <w:szCs w:val="15"/>
      <w:shd w:val="clear" w:color="auto" w:fill="FFFFFF"/>
    </w:rPr>
  </w:style>
  <w:style w:type="character" w:customStyle="1" w:styleId="Gvdemetni7Exact">
    <w:name w:val="Gövde metni (7) Exact"/>
    <w:basedOn w:val="VarsaylanParagrafYazTipi"/>
    <w:link w:val="Gvdemetni7"/>
    <w:rsid w:val="00B0353B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Resimyazs3Exact">
    <w:name w:val="Resim yazısı (3) Exact"/>
    <w:basedOn w:val="VarsaylanParagrafYazTipi"/>
    <w:link w:val="Resimyazs3"/>
    <w:rsid w:val="00B0353B"/>
    <w:rPr>
      <w:rFonts w:ascii="Franklin Gothic Heavy" w:eastAsia="Franklin Gothic Heavy" w:hAnsi="Franklin Gothic Heavy" w:cs="Franklin Gothic Heavy"/>
      <w:sz w:val="44"/>
      <w:szCs w:val="44"/>
      <w:shd w:val="clear" w:color="auto" w:fill="FFFFFF"/>
    </w:rPr>
  </w:style>
  <w:style w:type="character" w:customStyle="1" w:styleId="Resimyazs4Exact">
    <w:name w:val="Resim yazısı (4) Exact"/>
    <w:basedOn w:val="VarsaylanParagrafYazTipi"/>
    <w:link w:val="Resimyazs4"/>
    <w:rsid w:val="00B0353B"/>
    <w:rPr>
      <w:rFonts w:ascii="Candara" w:eastAsia="Candara" w:hAnsi="Candara" w:cs="Candara"/>
      <w:sz w:val="12"/>
      <w:szCs w:val="12"/>
      <w:shd w:val="clear" w:color="auto" w:fill="FFFFFF"/>
    </w:rPr>
  </w:style>
  <w:style w:type="character" w:customStyle="1" w:styleId="Resimyazs5Exact">
    <w:name w:val="Resim yazısı (5) Exact"/>
    <w:basedOn w:val="VarsaylanParagrafYazTipi"/>
    <w:link w:val="Resimyazs5"/>
    <w:rsid w:val="00B0353B"/>
    <w:rPr>
      <w:rFonts w:ascii="Calibri" w:eastAsia="Calibri" w:hAnsi="Calibri" w:cs="Calibri"/>
      <w:sz w:val="11"/>
      <w:szCs w:val="11"/>
      <w:shd w:val="clear" w:color="auto" w:fill="FFFFFF"/>
    </w:rPr>
  </w:style>
  <w:style w:type="character" w:customStyle="1" w:styleId="stbilgiveyaaltbilgi">
    <w:name w:val="Üst bilgi veya alt bilgi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stbilgiveyaaltbilgi0">
    <w:name w:val="Üst bilgi veya alt bilgi"/>
    <w:basedOn w:val="stbilgiveyaaltbilg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stbilgiveyaaltbilgiSegoeUI95ptKaln">
    <w:name w:val="Üst bilgi veya alt bilgi + Segoe UI;9;5 pt;Kalın"/>
    <w:basedOn w:val="stbilgiveyaaltbilg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Balk51">
    <w:name w:val="Başlık #5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Gvdemetni120">
    <w:name w:val="Gövde metni (12)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130">
    <w:name w:val="Gövde metni (13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Balk40">
    <w:name w:val="Başlık #4_"/>
    <w:basedOn w:val="VarsaylanParagrafYazTipi"/>
    <w:link w:val="Balk41"/>
    <w:rsid w:val="00B0353B"/>
    <w:rPr>
      <w:rFonts w:ascii="Lucida Sans Unicode" w:eastAsia="Lucida Sans Unicode" w:hAnsi="Lucida Sans Unicode" w:cs="Lucida Sans Unicode"/>
      <w:sz w:val="46"/>
      <w:szCs w:val="46"/>
      <w:shd w:val="clear" w:color="auto" w:fill="FFFFFF"/>
    </w:rPr>
  </w:style>
  <w:style w:type="character" w:customStyle="1" w:styleId="Balk4KkBykHarf">
    <w:name w:val="Başlık #4 + Küçük Büyük Harf"/>
    <w:basedOn w:val="Balk40"/>
    <w:rsid w:val="00B0353B"/>
    <w:rPr>
      <w:rFonts w:ascii="Lucida Sans Unicode" w:eastAsia="Lucida Sans Unicode" w:hAnsi="Lucida Sans Unicode" w:cs="Lucida Sans Unicode"/>
      <w:smallCaps/>
      <w:color w:val="231F20"/>
      <w:position w:val="0"/>
      <w:sz w:val="46"/>
      <w:szCs w:val="46"/>
      <w:shd w:val="clear" w:color="auto" w:fill="FFFFFF"/>
      <w:lang w:val="tr-TR" w:eastAsia="tr-TR" w:bidi="tr-TR"/>
    </w:rPr>
  </w:style>
  <w:style w:type="character" w:customStyle="1" w:styleId="T5Char">
    <w:name w:val="İÇT 5 Char"/>
    <w:basedOn w:val="VarsaylanParagrafYazTipi"/>
    <w:link w:val="T5"/>
    <w:rsid w:val="00B0353B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indekiler">
    <w:name w:val="İçindekiler"/>
    <w:basedOn w:val="T5Char"/>
    <w:rsid w:val="00B0353B"/>
    <w:rPr>
      <w:rFonts w:ascii="Lucida Sans Unicode" w:eastAsia="Lucida Sans Unicode" w:hAnsi="Lucida Sans Unicode" w:cs="Lucida Sans Unicode"/>
      <w:color w:val="231F20"/>
      <w:position w:val="0"/>
      <w:sz w:val="17"/>
      <w:szCs w:val="17"/>
      <w:shd w:val="clear" w:color="auto" w:fill="FFFFFF"/>
      <w:lang w:val="tr-TR" w:eastAsia="tr-TR" w:bidi="tr-TR"/>
    </w:rPr>
  </w:style>
  <w:style w:type="paragraph" w:customStyle="1" w:styleId="Resimyazs2">
    <w:name w:val="Resim yazısı (2)"/>
    <w:basedOn w:val="Normal"/>
    <w:link w:val="Resimyazs2Exact"/>
    <w:rsid w:val="00B0353B"/>
    <w:pPr>
      <w:widowControl w:val="0"/>
      <w:shd w:val="clear" w:color="auto" w:fill="FFFFFF"/>
      <w:spacing w:after="0" w:line="139" w:lineRule="exact"/>
      <w:jc w:val="both"/>
    </w:pPr>
    <w:rPr>
      <w:rFonts w:ascii="Segoe UI" w:eastAsia="Segoe UI" w:hAnsi="Segoe UI" w:cs="Segoe UI"/>
      <w:b/>
      <w:bCs/>
      <w:kern w:val="2"/>
      <w:sz w:val="15"/>
      <w:szCs w:val="15"/>
      <w14:ligatures w14:val="standardContextual"/>
    </w:rPr>
  </w:style>
  <w:style w:type="paragraph" w:customStyle="1" w:styleId="Gvdemetni7">
    <w:name w:val="Gövde metni (7)"/>
    <w:basedOn w:val="Normal"/>
    <w:link w:val="Gvdemetni7Exact"/>
    <w:rsid w:val="00B0353B"/>
    <w:pPr>
      <w:widowControl w:val="0"/>
      <w:shd w:val="clear" w:color="auto" w:fill="FFFFFF"/>
      <w:spacing w:after="0" w:line="90" w:lineRule="exact"/>
    </w:pPr>
    <w:rPr>
      <w:rFonts w:ascii="Franklin Gothic Heavy" w:eastAsia="Franklin Gothic Heavy" w:hAnsi="Franklin Gothic Heavy" w:cs="Franklin Gothic Heavy"/>
      <w:kern w:val="2"/>
      <w:sz w:val="8"/>
      <w:szCs w:val="8"/>
      <w14:ligatures w14:val="standardContextual"/>
    </w:rPr>
  </w:style>
  <w:style w:type="paragraph" w:customStyle="1" w:styleId="Resimyazs3">
    <w:name w:val="Resim yazısı (3)"/>
    <w:basedOn w:val="Normal"/>
    <w:link w:val="Resimyazs3Exact"/>
    <w:rsid w:val="00B0353B"/>
    <w:pPr>
      <w:widowControl w:val="0"/>
      <w:shd w:val="clear" w:color="auto" w:fill="FFFFFF"/>
      <w:spacing w:after="0" w:line="498" w:lineRule="exact"/>
    </w:pPr>
    <w:rPr>
      <w:rFonts w:ascii="Franklin Gothic Heavy" w:eastAsia="Franklin Gothic Heavy" w:hAnsi="Franklin Gothic Heavy" w:cs="Franklin Gothic Heavy"/>
      <w:kern w:val="2"/>
      <w:sz w:val="44"/>
      <w:szCs w:val="44"/>
      <w14:ligatures w14:val="standardContextual"/>
    </w:rPr>
  </w:style>
  <w:style w:type="paragraph" w:customStyle="1" w:styleId="Resimyazs4">
    <w:name w:val="Resim yazısı (4)"/>
    <w:basedOn w:val="Normal"/>
    <w:link w:val="Resimyazs4Exact"/>
    <w:rsid w:val="00B0353B"/>
    <w:pPr>
      <w:widowControl w:val="0"/>
      <w:shd w:val="clear" w:color="auto" w:fill="FFFFFF"/>
      <w:spacing w:after="0" w:line="146" w:lineRule="exact"/>
    </w:pPr>
    <w:rPr>
      <w:rFonts w:ascii="Candara" w:eastAsia="Candara" w:hAnsi="Candara" w:cs="Candara"/>
      <w:kern w:val="2"/>
      <w:sz w:val="12"/>
      <w:szCs w:val="12"/>
      <w14:ligatures w14:val="standardContextual"/>
    </w:rPr>
  </w:style>
  <w:style w:type="paragraph" w:customStyle="1" w:styleId="Resimyazs5">
    <w:name w:val="Resim yazısı (5)"/>
    <w:basedOn w:val="Normal"/>
    <w:link w:val="Resimyazs5Exact"/>
    <w:rsid w:val="00B0353B"/>
    <w:pPr>
      <w:widowControl w:val="0"/>
      <w:shd w:val="clear" w:color="auto" w:fill="FFFFFF"/>
      <w:spacing w:after="0" w:line="134" w:lineRule="exact"/>
    </w:pPr>
    <w:rPr>
      <w:rFonts w:ascii="Calibri" w:eastAsia="Calibri" w:hAnsi="Calibri" w:cs="Calibri"/>
      <w:kern w:val="2"/>
      <w:sz w:val="11"/>
      <w:szCs w:val="11"/>
      <w14:ligatures w14:val="standardContextual"/>
    </w:rPr>
  </w:style>
  <w:style w:type="paragraph" w:customStyle="1" w:styleId="Balk41">
    <w:name w:val="Başlık #4"/>
    <w:basedOn w:val="Normal"/>
    <w:link w:val="Balk40"/>
    <w:rsid w:val="00B0353B"/>
    <w:pPr>
      <w:widowControl w:val="0"/>
      <w:shd w:val="clear" w:color="auto" w:fill="FFFFFF"/>
      <w:spacing w:before="2180" w:after="0" w:line="706" w:lineRule="exact"/>
      <w:outlineLvl w:val="3"/>
    </w:pPr>
    <w:rPr>
      <w:rFonts w:ascii="Lucida Sans Unicode" w:eastAsia="Lucida Sans Unicode" w:hAnsi="Lucida Sans Unicode" w:cs="Lucida Sans Unicode"/>
      <w:kern w:val="2"/>
      <w:sz w:val="46"/>
      <w:szCs w:val="46"/>
      <w14:ligatures w14:val="standardContextual"/>
    </w:rPr>
  </w:style>
  <w:style w:type="paragraph" w:styleId="T5">
    <w:name w:val="toc 5"/>
    <w:basedOn w:val="Normal"/>
    <w:link w:val="T5Char"/>
    <w:autoRedefine/>
    <w:rsid w:val="00B0353B"/>
    <w:pPr>
      <w:widowControl w:val="0"/>
      <w:shd w:val="clear" w:color="auto" w:fill="FFFFFF"/>
      <w:spacing w:after="0" w:line="360" w:lineRule="exact"/>
      <w:jc w:val="both"/>
    </w:pPr>
    <w:rPr>
      <w:rFonts w:ascii="Lucida Sans Unicode" w:eastAsia="Lucida Sans Unicode" w:hAnsi="Lucida Sans Unicode" w:cs="Lucida Sans Unicode"/>
      <w:kern w:val="2"/>
      <w:sz w:val="17"/>
      <w:szCs w:val="17"/>
      <w14:ligatures w14:val="standardContextual"/>
    </w:rPr>
  </w:style>
  <w:style w:type="paragraph" w:styleId="T8">
    <w:name w:val="toc 8"/>
    <w:basedOn w:val="Normal"/>
    <w:autoRedefine/>
    <w:rsid w:val="00B0353B"/>
    <w:pPr>
      <w:widowControl w:val="0"/>
      <w:shd w:val="clear" w:color="auto" w:fill="FFFFFF"/>
      <w:spacing w:after="0" w:line="360" w:lineRule="exact"/>
      <w:jc w:val="both"/>
    </w:pPr>
    <w:rPr>
      <w:rFonts w:ascii="Lucida Sans Unicode" w:eastAsia="Lucida Sans Unicode" w:hAnsi="Lucida Sans Unicode" w:cs="Lucida Sans Unicode"/>
      <w:color w:val="000000"/>
      <w:sz w:val="17"/>
      <w:szCs w:val="17"/>
      <w:lang w:eastAsia="tr-TR" w:bidi="tr-TR"/>
    </w:rPr>
  </w:style>
  <w:style w:type="character" w:customStyle="1" w:styleId="Gvdemetni20">
    <w:name w:val="Gövde metni (2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Balk20">
    <w:name w:val="Başlık #2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w w:val="100"/>
      <w:sz w:val="46"/>
      <w:szCs w:val="46"/>
      <w:u w:val="none"/>
    </w:rPr>
  </w:style>
  <w:style w:type="character" w:customStyle="1" w:styleId="Balk21">
    <w:name w:val="Başlık #2"/>
    <w:basedOn w:val="Balk20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46"/>
      <w:szCs w:val="46"/>
      <w:u w:val="none"/>
      <w:lang w:val="tr-TR" w:eastAsia="tr-TR" w:bidi="tr-TR"/>
    </w:rPr>
  </w:style>
  <w:style w:type="character" w:customStyle="1" w:styleId="Gvdemetni140">
    <w:name w:val="Gövde metni (14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Gvdemetni16">
    <w:name w:val="Gövde metni (16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w w:val="100"/>
      <w:sz w:val="44"/>
      <w:szCs w:val="44"/>
      <w:u w:val="none"/>
    </w:rPr>
  </w:style>
  <w:style w:type="character" w:customStyle="1" w:styleId="Gvdemetni160">
    <w:name w:val="Gövde metni (16)"/>
    <w:basedOn w:val="Gvdemetni16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44"/>
      <w:szCs w:val="44"/>
      <w:u w:val="none"/>
      <w:lang w:val="tr-TR" w:eastAsia="tr-TR" w:bidi="tr-TR"/>
    </w:rPr>
  </w:style>
  <w:style w:type="character" w:customStyle="1" w:styleId="Balk80">
    <w:name w:val="Başlık #8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Balk81">
    <w:name w:val="Başlık #8"/>
    <w:basedOn w:val="Balk80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0">
    <w:name w:val="Başlık #10_"/>
    <w:basedOn w:val="VarsaylanParagrafYazTipi"/>
    <w:rsid w:val="00B0353B"/>
    <w:rPr>
      <w:rFonts w:ascii="Segoe UI" w:eastAsia="Segoe UI" w:hAnsi="Segoe UI" w:cs="Segoe U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alk10ArialNarrow7ptKalnDeiltalikdeil">
    <w:name w:val="Başlık #10 + Arial Narrow;7 pt;Kalın Değil;İtalik değil"/>
    <w:basedOn w:val="Balk10"/>
    <w:rsid w:val="00B0353B"/>
    <w:rPr>
      <w:rFonts w:ascii="Arial Narrow" w:eastAsia="Arial Narrow" w:hAnsi="Arial Narrow" w:cs="Arial Narrow"/>
      <w:b/>
      <w:bCs/>
      <w:i/>
      <w:iCs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Balk100">
    <w:name w:val="Başlık #10"/>
    <w:basedOn w:val="Balk10"/>
    <w:rsid w:val="00B0353B"/>
    <w:rPr>
      <w:rFonts w:ascii="Segoe UI" w:eastAsia="Segoe UI" w:hAnsi="Segoe UI" w:cs="Segoe UI"/>
      <w:b/>
      <w:bCs/>
      <w:i/>
      <w:iCs/>
      <w:smallCaps w:val="0"/>
      <w:strike w:val="0"/>
      <w:color w:val="231F2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styleId="AltKonuBal">
    <w:name w:val="Subtitle"/>
    <w:basedOn w:val="Balk5"/>
    <w:next w:val="Normal"/>
    <w:link w:val="AltKonuBalChar"/>
    <w:uiPriority w:val="11"/>
    <w:qFormat/>
    <w:rsid w:val="00B0353B"/>
    <w:pPr>
      <w:keepNext w:val="0"/>
      <w:keepLines w:val="0"/>
      <w:widowControl/>
      <w:numPr>
        <w:ilvl w:val="1"/>
        <w:numId w:val="1"/>
      </w:numPr>
      <w:spacing w:before="120" w:after="120" w:line="276" w:lineRule="auto"/>
      <w:contextualSpacing/>
    </w:pPr>
    <w:rPr>
      <w:rFonts w:ascii="Times New Roman" w:eastAsiaTheme="minorEastAsia" w:hAnsi="Times New Roman" w:cs="Times New Roman"/>
      <w:b/>
      <w:color w:val="auto"/>
      <w:lang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0353B"/>
    <w:rPr>
      <w:rFonts w:ascii="Times New Roman" w:eastAsiaTheme="minorEastAsia" w:hAnsi="Times New Roman" w:cs="Times New Roman"/>
      <w:b/>
      <w:kern w:val="0"/>
      <w:lang w:val="tr-TR" w:eastAsia="tr-TR"/>
      <w14:ligatures w14:val="none"/>
    </w:rPr>
  </w:style>
  <w:style w:type="paragraph" w:styleId="KonuBal">
    <w:name w:val="Title"/>
    <w:basedOn w:val="Normal"/>
    <w:next w:val="Normal"/>
    <w:link w:val="KonuBalChar"/>
    <w:qFormat/>
    <w:rsid w:val="00B0353B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 w:bidi="tr-TR"/>
    </w:rPr>
  </w:style>
  <w:style w:type="character" w:customStyle="1" w:styleId="KonuBalChar">
    <w:name w:val="Konu Başlığı Char"/>
    <w:basedOn w:val="VarsaylanParagrafYazTipi"/>
    <w:link w:val="KonuBal"/>
    <w:rsid w:val="00B0353B"/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tr-TR" w:bidi="tr-TR"/>
      <w14:ligatures w14:val="none"/>
    </w:rPr>
  </w:style>
  <w:style w:type="paragraph" w:customStyle="1" w:styleId="DecimalAligned">
    <w:name w:val="Decimal Aligned"/>
    <w:basedOn w:val="Normal"/>
    <w:uiPriority w:val="40"/>
    <w:qFormat/>
    <w:rsid w:val="00B0353B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B0353B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0353B"/>
    <w:rPr>
      <w:rFonts w:eastAsiaTheme="minorEastAsia" w:cs="Times New Roman"/>
      <w:kern w:val="0"/>
      <w:sz w:val="20"/>
      <w:szCs w:val="20"/>
      <w:lang w:val="tr-TR" w:eastAsia="tr-TR"/>
      <w14:ligatures w14:val="none"/>
    </w:rPr>
  </w:style>
  <w:style w:type="character" w:styleId="HafifVurgulama">
    <w:name w:val="Subtle Emphasis"/>
    <w:basedOn w:val="VarsaylanParagrafYazTipi"/>
    <w:uiPriority w:val="19"/>
    <w:qFormat/>
    <w:rsid w:val="00B0353B"/>
    <w:rPr>
      <w:i/>
      <w:iCs/>
    </w:rPr>
  </w:style>
  <w:style w:type="table" w:styleId="OrtaGlgeleme2-Vurgu5">
    <w:name w:val="Medium Shading 2 Accent 5"/>
    <w:basedOn w:val="NormalTablo"/>
    <w:uiPriority w:val="64"/>
    <w:rsid w:val="00B0353B"/>
    <w:rPr>
      <w:rFonts w:eastAsiaTheme="minorEastAsia"/>
      <w:kern w:val="0"/>
      <w:sz w:val="22"/>
      <w:szCs w:val="22"/>
      <w:lang w:eastAsia="tr-TR"/>
      <w14:ligatures w14:val="none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ListeYok1">
    <w:name w:val="Liste Yok1"/>
    <w:next w:val="ListeYok"/>
    <w:uiPriority w:val="99"/>
    <w:semiHidden/>
    <w:unhideWhenUsed/>
    <w:rsid w:val="00B0353B"/>
  </w:style>
  <w:style w:type="paragraph" w:styleId="DzMetin">
    <w:name w:val="Plain Text"/>
    <w:basedOn w:val="Normal"/>
    <w:link w:val="DzMetinChar"/>
    <w:rsid w:val="00B035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B0353B"/>
    <w:rPr>
      <w:rFonts w:ascii="Courier New" w:eastAsia="Times New Roman" w:hAnsi="Courier New" w:cs="Courier New"/>
      <w:kern w:val="0"/>
      <w:sz w:val="20"/>
      <w:szCs w:val="20"/>
      <w:lang w:val="tr-TR"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53B"/>
    <w:rPr>
      <w:rFonts w:ascii="Segoe UI" w:hAnsi="Segoe UI" w:cs="Segoe UI"/>
      <w:kern w:val="0"/>
      <w:sz w:val="18"/>
      <w:szCs w:val="18"/>
      <w:lang w:val="tr-TR"/>
      <w14:ligatures w14:val="none"/>
    </w:rPr>
  </w:style>
  <w:style w:type="paragraph" w:customStyle="1" w:styleId="Standard">
    <w:name w:val="Standard"/>
    <w:rsid w:val="00B0353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styleId="Gl">
    <w:name w:val="Strong"/>
    <w:basedOn w:val="VarsaylanParagrafYazTipi"/>
    <w:uiPriority w:val="22"/>
    <w:qFormat/>
    <w:rsid w:val="00B0353B"/>
    <w:rPr>
      <w:b/>
      <w:bCs/>
    </w:rPr>
  </w:style>
  <w:style w:type="character" w:customStyle="1" w:styleId="FontStyle74">
    <w:name w:val="Font Style74"/>
    <w:uiPriority w:val="99"/>
    <w:rsid w:val="00B0353B"/>
    <w:rPr>
      <w:rFonts w:ascii="Arial" w:hAnsi="Arial"/>
      <w:sz w:val="18"/>
    </w:rPr>
  </w:style>
  <w:style w:type="paragraph" w:styleId="T6">
    <w:name w:val="toc 6"/>
    <w:basedOn w:val="Normal"/>
    <w:next w:val="Normal"/>
    <w:autoRedefine/>
    <w:uiPriority w:val="39"/>
    <w:unhideWhenUsed/>
    <w:rsid w:val="00B0353B"/>
    <w:pPr>
      <w:spacing w:after="100" w:line="276" w:lineRule="auto"/>
      <w:ind w:left="1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B0353B"/>
    <w:pPr>
      <w:spacing w:after="100" w:line="276" w:lineRule="auto"/>
      <w:ind w:left="440"/>
    </w:pPr>
    <w:rPr>
      <w:rFonts w:eastAsiaTheme="minorEastAsia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B0353B"/>
    <w:pPr>
      <w:spacing w:after="100" w:line="276" w:lineRule="auto"/>
      <w:ind w:left="66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0353B"/>
    <w:pPr>
      <w:spacing w:after="100" w:line="276" w:lineRule="auto"/>
    </w:pPr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B0353B"/>
    <w:rPr>
      <w:color w:val="0563C1" w:themeColor="hyperlink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B0353B"/>
    <w:pPr>
      <w:keepNext/>
      <w:keepLines/>
      <w:spacing w:before="240" w:after="0" w:line="259" w:lineRule="auto"/>
      <w:ind w:left="0" w:firstLine="0"/>
      <w:contextualSpacing w:val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B0353B"/>
    <w:pPr>
      <w:spacing w:after="100"/>
      <w:ind w:left="220"/>
    </w:pPr>
    <w:rPr>
      <w:rFonts w:eastAsiaTheme="minorEastAsia" w:cs="Times New Roman"/>
      <w:lang w:eastAsia="tr-TR"/>
    </w:rPr>
  </w:style>
  <w:style w:type="character" w:customStyle="1" w:styleId="Gvdemetni2SegoeUI75ptKaln">
    <w:name w:val="Gövde metni (2) + Segoe UI;7;5 pt;Kalın"/>
    <w:basedOn w:val="Gvdemetni20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7pt">
    <w:name w:val="Gövde metni (2) + 7 pt"/>
    <w:basedOn w:val="Gvdemetni20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SegoeUI7pttalik">
    <w:name w:val="Gövde metni (2) + Segoe UI;7 pt;İtalik"/>
    <w:basedOn w:val="Gvdemetni20"/>
    <w:rsid w:val="00B0353B"/>
    <w:rPr>
      <w:rFonts w:ascii="Segoe UI" w:eastAsia="Segoe UI" w:hAnsi="Segoe UI" w:cs="Segoe UI"/>
      <w:b w:val="0"/>
      <w:bCs w:val="0"/>
      <w:i/>
      <w:iCs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table" w:customStyle="1" w:styleId="TabloKlavuzu3">
    <w:name w:val="Tablo Kılavuzu3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0">
    <w:name w:val="msonormal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">
    <w:name w:val="_"/>
    <w:basedOn w:val="VarsaylanParagrafYazTipi"/>
    <w:rsid w:val="00B0353B"/>
  </w:style>
  <w:style w:type="character" w:customStyle="1" w:styleId="ff4">
    <w:name w:val="ff4"/>
    <w:basedOn w:val="VarsaylanParagrafYazTipi"/>
    <w:rsid w:val="00B0353B"/>
  </w:style>
  <w:style w:type="character" w:customStyle="1" w:styleId="ff1">
    <w:name w:val="ff1"/>
    <w:basedOn w:val="VarsaylanParagrafYazTipi"/>
    <w:rsid w:val="00B0353B"/>
  </w:style>
  <w:style w:type="character" w:customStyle="1" w:styleId="ff2">
    <w:name w:val="ff2"/>
    <w:basedOn w:val="VarsaylanParagrafYazTipi"/>
    <w:rsid w:val="00B0353B"/>
  </w:style>
  <w:style w:type="character" w:customStyle="1" w:styleId="fc1">
    <w:name w:val="fc1"/>
    <w:basedOn w:val="VarsaylanParagrafYazTipi"/>
    <w:rsid w:val="00B0353B"/>
  </w:style>
  <w:style w:type="character" w:customStyle="1" w:styleId="ff3">
    <w:name w:val="ff3"/>
    <w:basedOn w:val="VarsaylanParagrafYazTipi"/>
    <w:rsid w:val="00B0353B"/>
  </w:style>
  <w:style w:type="character" w:customStyle="1" w:styleId="ls20">
    <w:name w:val="ls20"/>
    <w:basedOn w:val="VarsaylanParagrafYazTipi"/>
    <w:rsid w:val="00B0353B"/>
  </w:style>
  <w:style w:type="character" w:customStyle="1" w:styleId="ls21">
    <w:name w:val="ls21"/>
    <w:basedOn w:val="VarsaylanParagrafYazTipi"/>
    <w:rsid w:val="00B0353B"/>
  </w:style>
  <w:style w:type="character" w:styleId="zlenenKpr">
    <w:name w:val="FollowedHyperlink"/>
    <w:basedOn w:val="VarsaylanParagrafYazTipi"/>
    <w:uiPriority w:val="99"/>
    <w:semiHidden/>
    <w:unhideWhenUsed/>
    <w:rsid w:val="00B0353B"/>
    <w:rPr>
      <w:color w:val="954F72"/>
      <w:u w:val="single"/>
    </w:rPr>
  </w:style>
  <w:style w:type="paragraph" w:customStyle="1" w:styleId="xl63">
    <w:name w:val="xl63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65">
    <w:name w:val="xl65"/>
    <w:basedOn w:val="Normal"/>
    <w:rsid w:val="00B035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66">
    <w:name w:val="xl66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67">
    <w:name w:val="xl67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68">
    <w:name w:val="xl68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69">
    <w:name w:val="xl69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70">
    <w:name w:val="xl70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4B084"/>
      <w:sz w:val="24"/>
      <w:szCs w:val="24"/>
      <w:lang w:eastAsia="tr-TR"/>
    </w:rPr>
  </w:style>
  <w:style w:type="paragraph" w:customStyle="1" w:styleId="xl71">
    <w:name w:val="xl71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53B"/>
    <w:rPr>
      <w:color w:val="808080"/>
    </w:rPr>
  </w:style>
  <w:style w:type="paragraph" w:styleId="AralkYok">
    <w:name w:val="No Spacing"/>
    <w:link w:val="AralkYokChar"/>
    <w:uiPriority w:val="1"/>
    <w:qFormat/>
    <w:rsid w:val="00B0353B"/>
    <w:rPr>
      <w:rFonts w:eastAsiaTheme="minorEastAsia"/>
      <w:kern w:val="0"/>
      <w:sz w:val="22"/>
      <w:szCs w:val="22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B0353B"/>
    <w:rPr>
      <w:rFonts w:eastAsiaTheme="minorEastAsia"/>
      <w:kern w:val="0"/>
      <w:sz w:val="22"/>
      <w:szCs w:val="22"/>
      <w:lang w:val="tr-TR" w:eastAsia="tr-TR"/>
      <w14:ligatures w14:val="none"/>
    </w:rPr>
  </w:style>
  <w:style w:type="paragraph" w:styleId="Dzeltme">
    <w:name w:val="Revision"/>
    <w:hidden/>
    <w:uiPriority w:val="99"/>
    <w:semiHidden/>
    <w:rsid w:val="00B0353B"/>
    <w:rPr>
      <w:kern w:val="0"/>
      <w:sz w:val="22"/>
      <w:szCs w:val="22"/>
      <w14:ligatures w14:val="none"/>
    </w:rPr>
  </w:style>
  <w:style w:type="table" w:customStyle="1" w:styleId="TabloKlavuzu4">
    <w:name w:val="Tablo Kılavuzu4"/>
    <w:basedOn w:val="NormalTablo"/>
    <w:next w:val="TabloKlavuzu"/>
    <w:uiPriority w:val="5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1">
    <w:name w:val="Başlık #1_"/>
    <w:basedOn w:val="VarsaylanParagrafYazTipi"/>
    <w:link w:val="Balk12"/>
    <w:rsid w:val="00B035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alk12">
    <w:name w:val="Başlık #1"/>
    <w:basedOn w:val="Normal"/>
    <w:link w:val="Balk11"/>
    <w:rsid w:val="00B0353B"/>
    <w:pPr>
      <w:widowControl w:val="0"/>
      <w:shd w:val="clear" w:color="auto" w:fill="FFFFFF"/>
      <w:spacing w:after="220" w:line="266" w:lineRule="exact"/>
      <w:ind w:hanging="340"/>
      <w:jc w:val="both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14:ligatures w14:val="standardContextual"/>
    </w:rPr>
  </w:style>
  <w:style w:type="table" w:customStyle="1" w:styleId="TabloKlavuzu5">
    <w:name w:val="Tablo Kılavuzu5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70">
    <w:name w:val="Gövde metni (7)_"/>
    <w:basedOn w:val="VarsaylanParagrafYazTipi"/>
    <w:rsid w:val="00B0353B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7ptKaln">
    <w:name w:val="Gövde metni (2) + 7 pt;Kalın"/>
    <w:basedOn w:val="Gvdemetni20"/>
    <w:rsid w:val="00B0353B"/>
    <w:rPr>
      <w:rFonts w:ascii="Tahoma" w:eastAsia="Tahoma" w:hAnsi="Tahoma" w:cs="Tahoma"/>
      <w:b/>
      <w:bCs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75pt">
    <w:name w:val="Gövde metni (2) + 7;5 pt"/>
    <w:basedOn w:val="Gvdemetni20"/>
    <w:rsid w:val="00B0353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paragraph" w:customStyle="1" w:styleId="TableParagraph">
    <w:name w:val="Table Paragraph"/>
    <w:basedOn w:val="Normal"/>
    <w:uiPriority w:val="1"/>
    <w:qFormat/>
    <w:rsid w:val="00B0353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rnak">
    <w:name w:val="Quote"/>
    <w:basedOn w:val="Normal"/>
    <w:next w:val="Normal"/>
    <w:link w:val="TrnakChar"/>
    <w:uiPriority w:val="29"/>
    <w:qFormat/>
    <w:rsid w:val="00B0353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0353B"/>
    <w:rPr>
      <w:i/>
      <w:iCs/>
      <w:color w:val="404040" w:themeColor="text1" w:themeTint="BF"/>
      <w:kern w:val="0"/>
      <w:sz w:val="22"/>
      <w:szCs w:val="22"/>
      <w:lang w:val="tr-T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3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ListeParagraf"/>
    <w:next w:val="Normal"/>
    <w:link w:val="Balk1Char"/>
    <w:uiPriority w:val="9"/>
    <w:rsid w:val="00B0353B"/>
    <w:pPr>
      <w:widowControl/>
      <w:spacing w:before="120" w:after="120" w:line="276" w:lineRule="auto"/>
      <w:ind w:left="1945" w:hanging="495"/>
      <w:outlineLvl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Balk2">
    <w:name w:val="heading 2"/>
    <w:basedOn w:val="Balk3"/>
    <w:next w:val="Normal"/>
    <w:link w:val="Balk2Char"/>
    <w:uiPriority w:val="9"/>
    <w:unhideWhenUsed/>
    <w:rsid w:val="00B0353B"/>
    <w:pPr>
      <w:outlineLvl w:val="1"/>
    </w:pPr>
  </w:style>
  <w:style w:type="paragraph" w:styleId="Balk3">
    <w:name w:val="heading 3"/>
    <w:basedOn w:val="Normal"/>
    <w:next w:val="Normal"/>
    <w:link w:val="Balk3Char"/>
    <w:autoRedefine/>
    <w:rsid w:val="00B0353B"/>
    <w:pPr>
      <w:numPr>
        <w:ilvl w:val="2"/>
        <w:numId w:val="2"/>
      </w:numPr>
      <w:spacing w:before="120" w:after="120" w:line="23" w:lineRule="atLeast"/>
      <w:outlineLvl w:val="2"/>
    </w:pPr>
    <w:rPr>
      <w:rFonts w:ascii="Times New Roman" w:eastAsiaTheme="minorEastAsia" w:hAnsi="Times New Roman" w:cs="Times New Roman"/>
      <w:b/>
      <w:color w:val="000000" w:themeColor="text1"/>
      <w:sz w:val="24"/>
      <w:szCs w:val="24"/>
      <w:lang w:eastAsia="tr-TR"/>
    </w:rPr>
  </w:style>
  <w:style w:type="paragraph" w:styleId="Balk4">
    <w:name w:val="heading 4"/>
    <w:basedOn w:val="KonuBal"/>
    <w:next w:val="Normal"/>
    <w:link w:val="Balk4Char"/>
    <w:uiPriority w:val="9"/>
    <w:unhideWhenUsed/>
    <w:rsid w:val="00B0353B"/>
    <w:pPr>
      <w:widowControl/>
      <w:spacing w:before="120" w:after="120" w:line="276" w:lineRule="auto"/>
      <w:ind w:left="1428" w:hanging="360"/>
      <w:outlineLvl w:val="3"/>
    </w:pPr>
    <w:rPr>
      <w:rFonts w:ascii="Times New Roman" w:eastAsiaTheme="minorEastAsia" w:hAnsi="Times New Roman" w:cs="Times New Roman"/>
      <w:b/>
      <w:color w:val="000000" w:themeColor="text1"/>
      <w:spacing w:val="0"/>
      <w:kern w:val="0"/>
      <w:sz w:val="24"/>
      <w:szCs w:val="24"/>
      <w:lang w:bidi="ar-SA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0353B"/>
    <w:pPr>
      <w:keepNext/>
      <w:keepLines/>
      <w:widowControl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tr-TR" w:bidi="tr-TR"/>
    </w:rPr>
  </w:style>
  <w:style w:type="paragraph" w:styleId="Balk6">
    <w:name w:val="heading 6"/>
    <w:basedOn w:val="ListeParagraf"/>
    <w:next w:val="Normal"/>
    <w:link w:val="Balk6Char"/>
    <w:uiPriority w:val="9"/>
    <w:unhideWhenUsed/>
    <w:rsid w:val="00B0353B"/>
    <w:pPr>
      <w:widowControl/>
      <w:numPr>
        <w:ilvl w:val="2"/>
        <w:numId w:val="1"/>
      </w:numPr>
      <w:spacing w:before="120" w:after="120" w:line="276" w:lineRule="auto"/>
      <w:outlineLvl w:val="5"/>
    </w:pPr>
    <w:rPr>
      <w:rFonts w:ascii="Times New Roman" w:eastAsia="Times New Roman" w:hAnsi="Times New Roman" w:cs="Times New Roman"/>
      <w:b/>
      <w:lang w:bidi="ar-SA"/>
    </w:rPr>
  </w:style>
  <w:style w:type="paragraph" w:styleId="Balk7">
    <w:name w:val="heading 7"/>
    <w:basedOn w:val="Balk6"/>
    <w:next w:val="Normal"/>
    <w:link w:val="Balk7Char"/>
    <w:uiPriority w:val="9"/>
    <w:unhideWhenUsed/>
    <w:rsid w:val="00B0353B"/>
    <w:pPr>
      <w:numPr>
        <w:ilvl w:val="0"/>
        <w:numId w:val="0"/>
      </w:numPr>
      <w:ind w:left="1701" w:hanging="708"/>
      <w:outlineLvl w:val="6"/>
    </w:pPr>
  </w:style>
  <w:style w:type="paragraph" w:styleId="Balk8">
    <w:name w:val="heading 8"/>
    <w:basedOn w:val="Balk2"/>
    <w:next w:val="Normal"/>
    <w:link w:val="Balk8Char"/>
    <w:uiPriority w:val="9"/>
    <w:unhideWhenUsed/>
    <w:qFormat/>
    <w:rsid w:val="00B0353B"/>
    <w:pPr>
      <w:outlineLvl w:val="7"/>
    </w:pPr>
  </w:style>
  <w:style w:type="paragraph" w:styleId="Balk9">
    <w:name w:val="heading 9"/>
    <w:basedOn w:val="KonuBal"/>
    <w:next w:val="Normal"/>
    <w:link w:val="Balk9Char"/>
    <w:uiPriority w:val="9"/>
    <w:unhideWhenUsed/>
    <w:qFormat/>
    <w:rsid w:val="00B0353B"/>
    <w:pPr>
      <w:widowControl/>
      <w:numPr>
        <w:numId w:val="1"/>
      </w:numPr>
      <w:spacing w:before="120" w:after="120" w:line="276" w:lineRule="auto"/>
      <w:outlineLvl w:val="8"/>
    </w:pPr>
    <w:rPr>
      <w:rFonts w:ascii="Times New Roman" w:eastAsiaTheme="minorEastAsia" w:hAnsi="Times New Roman" w:cs="Times New Roman"/>
      <w:b/>
      <w:color w:val="000000" w:themeColor="text1"/>
      <w:spacing w:val="0"/>
      <w:kern w:val="0"/>
      <w:sz w:val="24"/>
      <w:szCs w:val="24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353B"/>
    <w:rPr>
      <w:rFonts w:ascii="Times New Roman" w:eastAsiaTheme="minorEastAsia" w:hAnsi="Times New Roman" w:cs="Times New Roman"/>
      <w:kern w:val="0"/>
      <w:lang w:val="tr-TR"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rsid w:val="00B0353B"/>
    <w:rPr>
      <w:rFonts w:asciiTheme="majorHAnsi" w:eastAsiaTheme="majorEastAsia" w:hAnsiTheme="majorHAnsi" w:cstheme="majorBidi"/>
      <w:color w:val="2F5496" w:themeColor="accent1" w:themeShade="BF"/>
      <w:kern w:val="0"/>
      <w:lang w:val="tr-TR" w:eastAsia="tr-TR" w:bidi="tr-TR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rsid w:val="00B0353B"/>
    <w:rPr>
      <w:rFonts w:ascii="Times New Roman" w:eastAsia="Times New Roman" w:hAnsi="Times New Roman" w:cs="Times New Roman"/>
      <w:b/>
      <w:color w:val="000000"/>
      <w:kern w:val="0"/>
      <w:lang w:val="tr-TR" w:eastAsia="tr-TR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rsid w:val="00B0353B"/>
    <w:rPr>
      <w:rFonts w:ascii="Times New Roman" w:eastAsia="Times New Roman" w:hAnsi="Times New Roman" w:cs="Times New Roman"/>
      <w:b/>
      <w:color w:val="000000"/>
      <w:kern w:val="0"/>
      <w:lang w:val="tr-TR" w:eastAsia="tr-TR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rsid w:val="00B0353B"/>
    <w:rPr>
      <w:rFonts w:ascii="Times New Roman" w:eastAsiaTheme="minorEastAsia" w:hAnsi="Times New Roman" w:cs="Times New Roman"/>
      <w:b/>
      <w:color w:val="000000" w:themeColor="text1"/>
      <w:kern w:val="0"/>
      <w:lang w:val="tr-TR" w:eastAsia="tr-TR"/>
      <w14:ligatures w14:val="none"/>
    </w:rPr>
  </w:style>
  <w:style w:type="table" w:styleId="TabloKlavuzu">
    <w:name w:val="Table Grid"/>
    <w:basedOn w:val="NormalTablo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List2-Vurgu1">
    <w:name w:val="Medium List 2 Accent 1"/>
    <w:basedOn w:val="NormalTablo"/>
    <w:uiPriority w:val="66"/>
    <w:rsid w:val="00B0353B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tr-TR"/>
      <w14:ligatures w14:val="none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03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353B"/>
    <w:rPr>
      <w:kern w:val="0"/>
      <w:sz w:val="22"/>
      <w:szCs w:val="22"/>
      <w:lang w:val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03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353B"/>
    <w:rPr>
      <w:kern w:val="0"/>
      <w:sz w:val="22"/>
      <w:szCs w:val="22"/>
      <w:lang w:val="tr-TR"/>
      <w14:ligatures w14:val="none"/>
    </w:rPr>
  </w:style>
  <w:style w:type="character" w:customStyle="1" w:styleId="Balk50">
    <w:name w:val="Başlık #5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12Exact">
    <w:name w:val="Gövde metni (12) Exact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z w:val="17"/>
      <w:szCs w:val="17"/>
      <w:u w:val="none"/>
    </w:rPr>
  </w:style>
  <w:style w:type="character" w:customStyle="1" w:styleId="Gvdemetni13Exact">
    <w:name w:val="Gövde metni (13) Exact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w w:val="100"/>
      <w:sz w:val="16"/>
      <w:szCs w:val="16"/>
      <w:u w:val="none"/>
    </w:rPr>
  </w:style>
  <w:style w:type="character" w:customStyle="1" w:styleId="Gvdemetni12">
    <w:name w:val="Gövde metni (12)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13">
    <w:name w:val="Gövde metni (13)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14">
    <w:name w:val="Gövde metni (14)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">
    <w:name w:val="Gövde metni (2)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tr-TR" w:eastAsia="tr-TR" w:bidi="tr-TR"/>
    </w:rPr>
  </w:style>
  <w:style w:type="table" w:customStyle="1" w:styleId="TabloKlavuzu1">
    <w:name w:val="Tablo Kılavuzu1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0353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customStyle="1" w:styleId="Balk60">
    <w:name w:val="Başlık #6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alk61">
    <w:name w:val="Başlık #6"/>
    <w:basedOn w:val="Balk60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376092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Gvdemetni30">
    <w:name w:val="Gövde metni (3)"/>
    <w:basedOn w:val="Gvdemetni3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376092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4">
    <w:name w:val="Gövde metni (4)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40">
    <w:name w:val="Gövde metni (4)"/>
    <w:basedOn w:val="Gvdemetni4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5">
    <w:name w:val="Gövde metni (5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50">
    <w:name w:val="Gövde metni (5)"/>
    <w:basedOn w:val="Gvdemetni5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6">
    <w:name w:val="Gövde metni (6)_"/>
    <w:basedOn w:val="VarsaylanParagrafYazTipi"/>
    <w:rsid w:val="00B0353B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60">
    <w:name w:val="Gövde metni (6)"/>
    <w:basedOn w:val="Gvdemetni6"/>
    <w:rsid w:val="00B0353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5B85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Resimyazs2Exact">
    <w:name w:val="Resim yazısı (2) Exact"/>
    <w:basedOn w:val="VarsaylanParagrafYazTipi"/>
    <w:link w:val="Resimyazs2"/>
    <w:rsid w:val="00B0353B"/>
    <w:rPr>
      <w:rFonts w:ascii="Segoe UI" w:eastAsia="Segoe UI" w:hAnsi="Segoe UI" w:cs="Segoe UI"/>
      <w:b/>
      <w:bCs/>
      <w:sz w:val="15"/>
      <w:szCs w:val="15"/>
      <w:shd w:val="clear" w:color="auto" w:fill="FFFFFF"/>
    </w:rPr>
  </w:style>
  <w:style w:type="character" w:customStyle="1" w:styleId="Gvdemetni7Exact">
    <w:name w:val="Gövde metni (7) Exact"/>
    <w:basedOn w:val="VarsaylanParagrafYazTipi"/>
    <w:link w:val="Gvdemetni7"/>
    <w:rsid w:val="00B0353B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Resimyazs3Exact">
    <w:name w:val="Resim yazısı (3) Exact"/>
    <w:basedOn w:val="VarsaylanParagrafYazTipi"/>
    <w:link w:val="Resimyazs3"/>
    <w:rsid w:val="00B0353B"/>
    <w:rPr>
      <w:rFonts w:ascii="Franklin Gothic Heavy" w:eastAsia="Franklin Gothic Heavy" w:hAnsi="Franklin Gothic Heavy" w:cs="Franklin Gothic Heavy"/>
      <w:sz w:val="44"/>
      <w:szCs w:val="44"/>
      <w:shd w:val="clear" w:color="auto" w:fill="FFFFFF"/>
    </w:rPr>
  </w:style>
  <w:style w:type="character" w:customStyle="1" w:styleId="Resimyazs4Exact">
    <w:name w:val="Resim yazısı (4) Exact"/>
    <w:basedOn w:val="VarsaylanParagrafYazTipi"/>
    <w:link w:val="Resimyazs4"/>
    <w:rsid w:val="00B0353B"/>
    <w:rPr>
      <w:rFonts w:ascii="Candara" w:eastAsia="Candara" w:hAnsi="Candara" w:cs="Candara"/>
      <w:sz w:val="12"/>
      <w:szCs w:val="12"/>
      <w:shd w:val="clear" w:color="auto" w:fill="FFFFFF"/>
    </w:rPr>
  </w:style>
  <w:style w:type="character" w:customStyle="1" w:styleId="Resimyazs5Exact">
    <w:name w:val="Resim yazısı (5) Exact"/>
    <w:basedOn w:val="VarsaylanParagrafYazTipi"/>
    <w:link w:val="Resimyazs5"/>
    <w:rsid w:val="00B0353B"/>
    <w:rPr>
      <w:rFonts w:ascii="Calibri" w:eastAsia="Calibri" w:hAnsi="Calibri" w:cs="Calibri"/>
      <w:sz w:val="11"/>
      <w:szCs w:val="11"/>
      <w:shd w:val="clear" w:color="auto" w:fill="FFFFFF"/>
    </w:rPr>
  </w:style>
  <w:style w:type="character" w:customStyle="1" w:styleId="stbilgiveyaaltbilgi">
    <w:name w:val="Üst bilgi veya alt bilgi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stbilgiveyaaltbilgi0">
    <w:name w:val="Üst bilgi veya alt bilgi"/>
    <w:basedOn w:val="stbilgiveyaaltbilg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stbilgiveyaaltbilgiSegoeUI95ptKaln">
    <w:name w:val="Üst bilgi veya alt bilgi + Segoe UI;9;5 pt;Kalın"/>
    <w:basedOn w:val="stbilgiveyaaltbilg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Balk51">
    <w:name w:val="Başlık #5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Gvdemetni120">
    <w:name w:val="Gövde metni (12)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130">
    <w:name w:val="Gövde metni (13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Balk40">
    <w:name w:val="Başlık #4_"/>
    <w:basedOn w:val="VarsaylanParagrafYazTipi"/>
    <w:link w:val="Balk41"/>
    <w:rsid w:val="00B0353B"/>
    <w:rPr>
      <w:rFonts w:ascii="Lucida Sans Unicode" w:eastAsia="Lucida Sans Unicode" w:hAnsi="Lucida Sans Unicode" w:cs="Lucida Sans Unicode"/>
      <w:sz w:val="46"/>
      <w:szCs w:val="46"/>
      <w:shd w:val="clear" w:color="auto" w:fill="FFFFFF"/>
    </w:rPr>
  </w:style>
  <w:style w:type="character" w:customStyle="1" w:styleId="Balk4KkBykHarf">
    <w:name w:val="Başlık #4 + Küçük Büyük Harf"/>
    <w:basedOn w:val="Balk40"/>
    <w:rsid w:val="00B0353B"/>
    <w:rPr>
      <w:rFonts w:ascii="Lucida Sans Unicode" w:eastAsia="Lucida Sans Unicode" w:hAnsi="Lucida Sans Unicode" w:cs="Lucida Sans Unicode"/>
      <w:smallCaps/>
      <w:color w:val="231F20"/>
      <w:position w:val="0"/>
      <w:sz w:val="46"/>
      <w:szCs w:val="46"/>
      <w:shd w:val="clear" w:color="auto" w:fill="FFFFFF"/>
      <w:lang w:val="tr-TR" w:eastAsia="tr-TR" w:bidi="tr-TR"/>
    </w:rPr>
  </w:style>
  <w:style w:type="character" w:customStyle="1" w:styleId="T5Char">
    <w:name w:val="İÇT 5 Char"/>
    <w:basedOn w:val="VarsaylanParagrafYazTipi"/>
    <w:link w:val="T5"/>
    <w:rsid w:val="00B0353B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indekiler">
    <w:name w:val="İçindekiler"/>
    <w:basedOn w:val="T5Char"/>
    <w:rsid w:val="00B0353B"/>
    <w:rPr>
      <w:rFonts w:ascii="Lucida Sans Unicode" w:eastAsia="Lucida Sans Unicode" w:hAnsi="Lucida Sans Unicode" w:cs="Lucida Sans Unicode"/>
      <w:color w:val="231F20"/>
      <w:position w:val="0"/>
      <w:sz w:val="17"/>
      <w:szCs w:val="17"/>
      <w:shd w:val="clear" w:color="auto" w:fill="FFFFFF"/>
      <w:lang w:val="tr-TR" w:eastAsia="tr-TR" w:bidi="tr-TR"/>
    </w:rPr>
  </w:style>
  <w:style w:type="paragraph" w:customStyle="1" w:styleId="Resimyazs2">
    <w:name w:val="Resim yazısı (2)"/>
    <w:basedOn w:val="Normal"/>
    <w:link w:val="Resimyazs2Exact"/>
    <w:rsid w:val="00B0353B"/>
    <w:pPr>
      <w:widowControl w:val="0"/>
      <w:shd w:val="clear" w:color="auto" w:fill="FFFFFF"/>
      <w:spacing w:after="0" w:line="139" w:lineRule="exact"/>
      <w:jc w:val="both"/>
    </w:pPr>
    <w:rPr>
      <w:rFonts w:ascii="Segoe UI" w:eastAsia="Segoe UI" w:hAnsi="Segoe UI" w:cs="Segoe UI"/>
      <w:b/>
      <w:bCs/>
      <w:kern w:val="2"/>
      <w:sz w:val="15"/>
      <w:szCs w:val="15"/>
      <w14:ligatures w14:val="standardContextual"/>
    </w:rPr>
  </w:style>
  <w:style w:type="paragraph" w:customStyle="1" w:styleId="Gvdemetni7">
    <w:name w:val="Gövde metni (7)"/>
    <w:basedOn w:val="Normal"/>
    <w:link w:val="Gvdemetni7Exact"/>
    <w:rsid w:val="00B0353B"/>
    <w:pPr>
      <w:widowControl w:val="0"/>
      <w:shd w:val="clear" w:color="auto" w:fill="FFFFFF"/>
      <w:spacing w:after="0" w:line="90" w:lineRule="exact"/>
    </w:pPr>
    <w:rPr>
      <w:rFonts w:ascii="Franklin Gothic Heavy" w:eastAsia="Franklin Gothic Heavy" w:hAnsi="Franklin Gothic Heavy" w:cs="Franklin Gothic Heavy"/>
      <w:kern w:val="2"/>
      <w:sz w:val="8"/>
      <w:szCs w:val="8"/>
      <w14:ligatures w14:val="standardContextual"/>
    </w:rPr>
  </w:style>
  <w:style w:type="paragraph" w:customStyle="1" w:styleId="Resimyazs3">
    <w:name w:val="Resim yazısı (3)"/>
    <w:basedOn w:val="Normal"/>
    <w:link w:val="Resimyazs3Exact"/>
    <w:rsid w:val="00B0353B"/>
    <w:pPr>
      <w:widowControl w:val="0"/>
      <w:shd w:val="clear" w:color="auto" w:fill="FFFFFF"/>
      <w:spacing w:after="0" w:line="498" w:lineRule="exact"/>
    </w:pPr>
    <w:rPr>
      <w:rFonts w:ascii="Franklin Gothic Heavy" w:eastAsia="Franklin Gothic Heavy" w:hAnsi="Franklin Gothic Heavy" w:cs="Franklin Gothic Heavy"/>
      <w:kern w:val="2"/>
      <w:sz w:val="44"/>
      <w:szCs w:val="44"/>
      <w14:ligatures w14:val="standardContextual"/>
    </w:rPr>
  </w:style>
  <w:style w:type="paragraph" w:customStyle="1" w:styleId="Resimyazs4">
    <w:name w:val="Resim yazısı (4)"/>
    <w:basedOn w:val="Normal"/>
    <w:link w:val="Resimyazs4Exact"/>
    <w:rsid w:val="00B0353B"/>
    <w:pPr>
      <w:widowControl w:val="0"/>
      <w:shd w:val="clear" w:color="auto" w:fill="FFFFFF"/>
      <w:spacing w:after="0" w:line="146" w:lineRule="exact"/>
    </w:pPr>
    <w:rPr>
      <w:rFonts w:ascii="Candara" w:eastAsia="Candara" w:hAnsi="Candara" w:cs="Candara"/>
      <w:kern w:val="2"/>
      <w:sz w:val="12"/>
      <w:szCs w:val="12"/>
      <w14:ligatures w14:val="standardContextual"/>
    </w:rPr>
  </w:style>
  <w:style w:type="paragraph" w:customStyle="1" w:styleId="Resimyazs5">
    <w:name w:val="Resim yazısı (5)"/>
    <w:basedOn w:val="Normal"/>
    <w:link w:val="Resimyazs5Exact"/>
    <w:rsid w:val="00B0353B"/>
    <w:pPr>
      <w:widowControl w:val="0"/>
      <w:shd w:val="clear" w:color="auto" w:fill="FFFFFF"/>
      <w:spacing w:after="0" w:line="134" w:lineRule="exact"/>
    </w:pPr>
    <w:rPr>
      <w:rFonts w:ascii="Calibri" w:eastAsia="Calibri" w:hAnsi="Calibri" w:cs="Calibri"/>
      <w:kern w:val="2"/>
      <w:sz w:val="11"/>
      <w:szCs w:val="11"/>
      <w14:ligatures w14:val="standardContextual"/>
    </w:rPr>
  </w:style>
  <w:style w:type="paragraph" w:customStyle="1" w:styleId="Balk41">
    <w:name w:val="Başlık #4"/>
    <w:basedOn w:val="Normal"/>
    <w:link w:val="Balk40"/>
    <w:rsid w:val="00B0353B"/>
    <w:pPr>
      <w:widowControl w:val="0"/>
      <w:shd w:val="clear" w:color="auto" w:fill="FFFFFF"/>
      <w:spacing w:before="2180" w:after="0" w:line="706" w:lineRule="exact"/>
      <w:outlineLvl w:val="3"/>
    </w:pPr>
    <w:rPr>
      <w:rFonts w:ascii="Lucida Sans Unicode" w:eastAsia="Lucida Sans Unicode" w:hAnsi="Lucida Sans Unicode" w:cs="Lucida Sans Unicode"/>
      <w:kern w:val="2"/>
      <w:sz w:val="46"/>
      <w:szCs w:val="46"/>
      <w14:ligatures w14:val="standardContextual"/>
    </w:rPr>
  </w:style>
  <w:style w:type="paragraph" w:styleId="T5">
    <w:name w:val="toc 5"/>
    <w:basedOn w:val="Normal"/>
    <w:link w:val="T5Char"/>
    <w:autoRedefine/>
    <w:rsid w:val="00B0353B"/>
    <w:pPr>
      <w:widowControl w:val="0"/>
      <w:shd w:val="clear" w:color="auto" w:fill="FFFFFF"/>
      <w:spacing w:after="0" w:line="360" w:lineRule="exact"/>
      <w:jc w:val="both"/>
    </w:pPr>
    <w:rPr>
      <w:rFonts w:ascii="Lucida Sans Unicode" w:eastAsia="Lucida Sans Unicode" w:hAnsi="Lucida Sans Unicode" w:cs="Lucida Sans Unicode"/>
      <w:kern w:val="2"/>
      <w:sz w:val="17"/>
      <w:szCs w:val="17"/>
      <w14:ligatures w14:val="standardContextual"/>
    </w:rPr>
  </w:style>
  <w:style w:type="paragraph" w:styleId="T8">
    <w:name w:val="toc 8"/>
    <w:basedOn w:val="Normal"/>
    <w:autoRedefine/>
    <w:rsid w:val="00B0353B"/>
    <w:pPr>
      <w:widowControl w:val="0"/>
      <w:shd w:val="clear" w:color="auto" w:fill="FFFFFF"/>
      <w:spacing w:after="0" w:line="360" w:lineRule="exact"/>
      <w:jc w:val="both"/>
    </w:pPr>
    <w:rPr>
      <w:rFonts w:ascii="Lucida Sans Unicode" w:eastAsia="Lucida Sans Unicode" w:hAnsi="Lucida Sans Unicode" w:cs="Lucida Sans Unicode"/>
      <w:color w:val="000000"/>
      <w:sz w:val="17"/>
      <w:szCs w:val="17"/>
      <w:lang w:eastAsia="tr-TR" w:bidi="tr-TR"/>
    </w:rPr>
  </w:style>
  <w:style w:type="character" w:customStyle="1" w:styleId="Gvdemetni20">
    <w:name w:val="Gövde metni (2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Balk20">
    <w:name w:val="Başlık #2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w w:val="100"/>
      <w:sz w:val="46"/>
      <w:szCs w:val="46"/>
      <w:u w:val="none"/>
    </w:rPr>
  </w:style>
  <w:style w:type="character" w:customStyle="1" w:styleId="Balk21">
    <w:name w:val="Başlık #2"/>
    <w:basedOn w:val="Balk20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46"/>
      <w:szCs w:val="46"/>
      <w:u w:val="none"/>
      <w:lang w:val="tr-TR" w:eastAsia="tr-TR" w:bidi="tr-TR"/>
    </w:rPr>
  </w:style>
  <w:style w:type="character" w:customStyle="1" w:styleId="Gvdemetni140">
    <w:name w:val="Gövde metni (14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Gvdemetni16">
    <w:name w:val="Gövde metni (16)_"/>
    <w:basedOn w:val="VarsaylanParagrafYazTipi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w w:val="100"/>
      <w:sz w:val="44"/>
      <w:szCs w:val="44"/>
      <w:u w:val="none"/>
    </w:rPr>
  </w:style>
  <w:style w:type="character" w:customStyle="1" w:styleId="Gvdemetni160">
    <w:name w:val="Gövde metni (16)"/>
    <w:basedOn w:val="Gvdemetni16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44"/>
      <w:szCs w:val="44"/>
      <w:u w:val="none"/>
      <w:lang w:val="tr-TR" w:eastAsia="tr-TR" w:bidi="tr-TR"/>
    </w:rPr>
  </w:style>
  <w:style w:type="character" w:customStyle="1" w:styleId="Balk80">
    <w:name w:val="Başlık #8_"/>
    <w:basedOn w:val="VarsaylanParagrafYazTipi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Balk81">
    <w:name w:val="Başlık #8"/>
    <w:basedOn w:val="Balk80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0">
    <w:name w:val="Başlık #10_"/>
    <w:basedOn w:val="VarsaylanParagrafYazTipi"/>
    <w:rsid w:val="00B0353B"/>
    <w:rPr>
      <w:rFonts w:ascii="Segoe UI" w:eastAsia="Segoe UI" w:hAnsi="Segoe UI" w:cs="Segoe U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alk10ArialNarrow7ptKalnDeiltalikdeil">
    <w:name w:val="Başlık #10 + Arial Narrow;7 pt;Kalın Değil;İtalik değil"/>
    <w:basedOn w:val="Balk10"/>
    <w:rsid w:val="00B0353B"/>
    <w:rPr>
      <w:rFonts w:ascii="Arial Narrow" w:eastAsia="Arial Narrow" w:hAnsi="Arial Narrow" w:cs="Arial Narrow"/>
      <w:b/>
      <w:bCs/>
      <w:i/>
      <w:iCs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Balk100">
    <w:name w:val="Başlık #10"/>
    <w:basedOn w:val="Balk10"/>
    <w:rsid w:val="00B0353B"/>
    <w:rPr>
      <w:rFonts w:ascii="Segoe UI" w:eastAsia="Segoe UI" w:hAnsi="Segoe UI" w:cs="Segoe UI"/>
      <w:b/>
      <w:bCs/>
      <w:i/>
      <w:iCs/>
      <w:smallCaps w:val="0"/>
      <w:strike w:val="0"/>
      <w:color w:val="231F2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styleId="AltKonuBal">
    <w:name w:val="Subtitle"/>
    <w:basedOn w:val="Balk5"/>
    <w:next w:val="Normal"/>
    <w:link w:val="AltKonuBalChar"/>
    <w:uiPriority w:val="11"/>
    <w:qFormat/>
    <w:rsid w:val="00B0353B"/>
    <w:pPr>
      <w:keepNext w:val="0"/>
      <w:keepLines w:val="0"/>
      <w:widowControl/>
      <w:numPr>
        <w:ilvl w:val="1"/>
        <w:numId w:val="1"/>
      </w:numPr>
      <w:spacing w:before="120" w:after="120" w:line="276" w:lineRule="auto"/>
      <w:contextualSpacing/>
    </w:pPr>
    <w:rPr>
      <w:rFonts w:ascii="Times New Roman" w:eastAsiaTheme="minorEastAsia" w:hAnsi="Times New Roman" w:cs="Times New Roman"/>
      <w:b/>
      <w:color w:val="auto"/>
      <w:lang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0353B"/>
    <w:rPr>
      <w:rFonts w:ascii="Times New Roman" w:eastAsiaTheme="minorEastAsia" w:hAnsi="Times New Roman" w:cs="Times New Roman"/>
      <w:b/>
      <w:kern w:val="0"/>
      <w:lang w:val="tr-TR" w:eastAsia="tr-TR"/>
      <w14:ligatures w14:val="none"/>
    </w:rPr>
  </w:style>
  <w:style w:type="paragraph" w:styleId="KonuBal">
    <w:name w:val="Title"/>
    <w:basedOn w:val="Normal"/>
    <w:next w:val="Normal"/>
    <w:link w:val="KonuBalChar"/>
    <w:qFormat/>
    <w:rsid w:val="00B0353B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 w:bidi="tr-TR"/>
    </w:rPr>
  </w:style>
  <w:style w:type="character" w:customStyle="1" w:styleId="KonuBalChar">
    <w:name w:val="Konu Başlığı Char"/>
    <w:basedOn w:val="VarsaylanParagrafYazTipi"/>
    <w:link w:val="KonuBal"/>
    <w:rsid w:val="00B0353B"/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tr-TR" w:bidi="tr-TR"/>
      <w14:ligatures w14:val="none"/>
    </w:rPr>
  </w:style>
  <w:style w:type="paragraph" w:customStyle="1" w:styleId="DecimalAligned">
    <w:name w:val="Decimal Aligned"/>
    <w:basedOn w:val="Normal"/>
    <w:uiPriority w:val="40"/>
    <w:qFormat/>
    <w:rsid w:val="00B0353B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B0353B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0353B"/>
    <w:rPr>
      <w:rFonts w:eastAsiaTheme="minorEastAsia" w:cs="Times New Roman"/>
      <w:kern w:val="0"/>
      <w:sz w:val="20"/>
      <w:szCs w:val="20"/>
      <w:lang w:val="tr-TR" w:eastAsia="tr-TR"/>
      <w14:ligatures w14:val="none"/>
    </w:rPr>
  </w:style>
  <w:style w:type="character" w:styleId="HafifVurgulama">
    <w:name w:val="Subtle Emphasis"/>
    <w:basedOn w:val="VarsaylanParagrafYazTipi"/>
    <w:uiPriority w:val="19"/>
    <w:qFormat/>
    <w:rsid w:val="00B0353B"/>
    <w:rPr>
      <w:i/>
      <w:iCs/>
    </w:rPr>
  </w:style>
  <w:style w:type="table" w:styleId="OrtaGlgeleme2-Vurgu5">
    <w:name w:val="Medium Shading 2 Accent 5"/>
    <w:basedOn w:val="NormalTablo"/>
    <w:uiPriority w:val="64"/>
    <w:rsid w:val="00B0353B"/>
    <w:rPr>
      <w:rFonts w:eastAsiaTheme="minorEastAsia"/>
      <w:kern w:val="0"/>
      <w:sz w:val="22"/>
      <w:szCs w:val="22"/>
      <w:lang w:eastAsia="tr-TR"/>
      <w14:ligatures w14:val="none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ListeYok1">
    <w:name w:val="Liste Yok1"/>
    <w:next w:val="ListeYok"/>
    <w:uiPriority w:val="99"/>
    <w:semiHidden/>
    <w:unhideWhenUsed/>
    <w:rsid w:val="00B0353B"/>
  </w:style>
  <w:style w:type="paragraph" w:styleId="DzMetin">
    <w:name w:val="Plain Text"/>
    <w:basedOn w:val="Normal"/>
    <w:link w:val="DzMetinChar"/>
    <w:rsid w:val="00B035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B0353B"/>
    <w:rPr>
      <w:rFonts w:ascii="Courier New" w:eastAsia="Times New Roman" w:hAnsi="Courier New" w:cs="Courier New"/>
      <w:kern w:val="0"/>
      <w:sz w:val="20"/>
      <w:szCs w:val="20"/>
      <w:lang w:val="tr-TR"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53B"/>
    <w:rPr>
      <w:rFonts w:ascii="Segoe UI" w:hAnsi="Segoe UI" w:cs="Segoe UI"/>
      <w:kern w:val="0"/>
      <w:sz w:val="18"/>
      <w:szCs w:val="18"/>
      <w:lang w:val="tr-TR"/>
      <w14:ligatures w14:val="none"/>
    </w:rPr>
  </w:style>
  <w:style w:type="paragraph" w:customStyle="1" w:styleId="Standard">
    <w:name w:val="Standard"/>
    <w:rsid w:val="00B0353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styleId="Gl">
    <w:name w:val="Strong"/>
    <w:basedOn w:val="VarsaylanParagrafYazTipi"/>
    <w:uiPriority w:val="22"/>
    <w:qFormat/>
    <w:rsid w:val="00B0353B"/>
    <w:rPr>
      <w:b/>
      <w:bCs/>
    </w:rPr>
  </w:style>
  <w:style w:type="character" w:customStyle="1" w:styleId="FontStyle74">
    <w:name w:val="Font Style74"/>
    <w:uiPriority w:val="99"/>
    <w:rsid w:val="00B0353B"/>
    <w:rPr>
      <w:rFonts w:ascii="Arial" w:hAnsi="Arial"/>
      <w:sz w:val="18"/>
    </w:rPr>
  </w:style>
  <w:style w:type="paragraph" w:styleId="T6">
    <w:name w:val="toc 6"/>
    <w:basedOn w:val="Normal"/>
    <w:next w:val="Normal"/>
    <w:autoRedefine/>
    <w:uiPriority w:val="39"/>
    <w:unhideWhenUsed/>
    <w:rsid w:val="00B0353B"/>
    <w:pPr>
      <w:spacing w:after="100" w:line="276" w:lineRule="auto"/>
      <w:ind w:left="1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B0353B"/>
    <w:pPr>
      <w:spacing w:after="100" w:line="276" w:lineRule="auto"/>
      <w:ind w:left="440"/>
    </w:pPr>
    <w:rPr>
      <w:rFonts w:eastAsiaTheme="minorEastAsia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B0353B"/>
    <w:pPr>
      <w:spacing w:after="100" w:line="276" w:lineRule="auto"/>
      <w:ind w:left="66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0353B"/>
    <w:pPr>
      <w:spacing w:after="100" w:line="276" w:lineRule="auto"/>
    </w:pPr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B0353B"/>
    <w:rPr>
      <w:color w:val="0563C1" w:themeColor="hyperlink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B0353B"/>
    <w:pPr>
      <w:keepNext/>
      <w:keepLines/>
      <w:spacing w:before="240" w:after="0" w:line="259" w:lineRule="auto"/>
      <w:ind w:left="0" w:firstLine="0"/>
      <w:contextualSpacing w:val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B0353B"/>
    <w:pPr>
      <w:spacing w:after="100"/>
      <w:ind w:left="220"/>
    </w:pPr>
    <w:rPr>
      <w:rFonts w:eastAsiaTheme="minorEastAsia" w:cs="Times New Roman"/>
      <w:lang w:eastAsia="tr-TR"/>
    </w:rPr>
  </w:style>
  <w:style w:type="character" w:customStyle="1" w:styleId="Gvdemetni2SegoeUI75ptKaln">
    <w:name w:val="Gövde metni (2) + Segoe UI;7;5 pt;Kalın"/>
    <w:basedOn w:val="Gvdemetni20"/>
    <w:rsid w:val="00B0353B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7pt">
    <w:name w:val="Gövde metni (2) + 7 pt"/>
    <w:basedOn w:val="Gvdemetni20"/>
    <w:rsid w:val="00B035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SegoeUI7pttalik">
    <w:name w:val="Gövde metni (2) + Segoe UI;7 pt;İtalik"/>
    <w:basedOn w:val="Gvdemetni20"/>
    <w:rsid w:val="00B0353B"/>
    <w:rPr>
      <w:rFonts w:ascii="Segoe UI" w:eastAsia="Segoe UI" w:hAnsi="Segoe UI" w:cs="Segoe UI"/>
      <w:b w:val="0"/>
      <w:bCs w:val="0"/>
      <w:i/>
      <w:iCs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table" w:customStyle="1" w:styleId="TabloKlavuzu3">
    <w:name w:val="Tablo Kılavuzu3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0">
    <w:name w:val="msonormal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">
    <w:name w:val="_"/>
    <w:basedOn w:val="VarsaylanParagrafYazTipi"/>
    <w:rsid w:val="00B0353B"/>
  </w:style>
  <w:style w:type="character" w:customStyle="1" w:styleId="ff4">
    <w:name w:val="ff4"/>
    <w:basedOn w:val="VarsaylanParagrafYazTipi"/>
    <w:rsid w:val="00B0353B"/>
  </w:style>
  <w:style w:type="character" w:customStyle="1" w:styleId="ff1">
    <w:name w:val="ff1"/>
    <w:basedOn w:val="VarsaylanParagrafYazTipi"/>
    <w:rsid w:val="00B0353B"/>
  </w:style>
  <w:style w:type="character" w:customStyle="1" w:styleId="ff2">
    <w:name w:val="ff2"/>
    <w:basedOn w:val="VarsaylanParagrafYazTipi"/>
    <w:rsid w:val="00B0353B"/>
  </w:style>
  <w:style w:type="character" w:customStyle="1" w:styleId="fc1">
    <w:name w:val="fc1"/>
    <w:basedOn w:val="VarsaylanParagrafYazTipi"/>
    <w:rsid w:val="00B0353B"/>
  </w:style>
  <w:style w:type="character" w:customStyle="1" w:styleId="ff3">
    <w:name w:val="ff3"/>
    <w:basedOn w:val="VarsaylanParagrafYazTipi"/>
    <w:rsid w:val="00B0353B"/>
  </w:style>
  <w:style w:type="character" w:customStyle="1" w:styleId="ls20">
    <w:name w:val="ls20"/>
    <w:basedOn w:val="VarsaylanParagrafYazTipi"/>
    <w:rsid w:val="00B0353B"/>
  </w:style>
  <w:style w:type="character" w:customStyle="1" w:styleId="ls21">
    <w:name w:val="ls21"/>
    <w:basedOn w:val="VarsaylanParagrafYazTipi"/>
    <w:rsid w:val="00B0353B"/>
  </w:style>
  <w:style w:type="character" w:styleId="zlenenKpr">
    <w:name w:val="FollowedHyperlink"/>
    <w:basedOn w:val="VarsaylanParagrafYazTipi"/>
    <w:uiPriority w:val="99"/>
    <w:semiHidden/>
    <w:unhideWhenUsed/>
    <w:rsid w:val="00B0353B"/>
    <w:rPr>
      <w:color w:val="954F72"/>
      <w:u w:val="single"/>
    </w:rPr>
  </w:style>
  <w:style w:type="paragraph" w:customStyle="1" w:styleId="xl63">
    <w:name w:val="xl63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65">
    <w:name w:val="xl65"/>
    <w:basedOn w:val="Normal"/>
    <w:rsid w:val="00B035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66">
    <w:name w:val="xl66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67">
    <w:name w:val="xl67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68">
    <w:name w:val="xl68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69">
    <w:name w:val="xl69"/>
    <w:basedOn w:val="Normal"/>
    <w:rsid w:val="00B0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70">
    <w:name w:val="xl70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4B084"/>
      <w:sz w:val="24"/>
      <w:szCs w:val="24"/>
      <w:lang w:eastAsia="tr-TR"/>
    </w:rPr>
  </w:style>
  <w:style w:type="paragraph" w:customStyle="1" w:styleId="xl71">
    <w:name w:val="xl71"/>
    <w:basedOn w:val="Normal"/>
    <w:rsid w:val="00B03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53B"/>
    <w:rPr>
      <w:color w:val="808080"/>
    </w:rPr>
  </w:style>
  <w:style w:type="paragraph" w:styleId="AralkYok">
    <w:name w:val="No Spacing"/>
    <w:link w:val="AralkYokChar"/>
    <w:uiPriority w:val="1"/>
    <w:qFormat/>
    <w:rsid w:val="00B0353B"/>
    <w:rPr>
      <w:rFonts w:eastAsiaTheme="minorEastAsia"/>
      <w:kern w:val="0"/>
      <w:sz w:val="22"/>
      <w:szCs w:val="22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B0353B"/>
    <w:rPr>
      <w:rFonts w:eastAsiaTheme="minorEastAsia"/>
      <w:kern w:val="0"/>
      <w:sz w:val="22"/>
      <w:szCs w:val="22"/>
      <w:lang w:val="tr-TR" w:eastAsia="tr-TR"/>
      <w14:ligatures w14:val="none"/>
    </w:rPr>
  </w:style>
  <w:style w:type="paragraph" w:styleId="Dzeltme">
    <w:name w:val="Revision"/>
    <w:hidden/>
    <w:uiPriority w:val="99"/>
    <w:semiHidden/>
    <w:rsid w:val="00B0353B"/>
    <w:rPr>
      <w:kern w:val="0"/>
      <w:sz w:val="22"/>
      <w:szCs w:val="22"/>
      <w14:ligatures w14:val="none"/>
    </w:rPr>
  </w:style>
  <w:style w:type="table" w:customStyle="1" w:styleId="TabloKlavuzu4">
    <w:name w:val="Tablo Kılavuzu4"/>
    <w:basedOn w:val="NormalTablo"/>
    <w:next w:val="TabloKlavuzu"/>
    <w:uiPriority w:val="5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1">
    <w:name w:val="Başlık #1_"/>
    <w:basedOn w:val="VarsaylanParagrafYazTipi"/>
    <w:link w:val="Balk12"/>
    <w:rsid w:val="00B035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alk12">
    <w:name w:val="Başlık #1"/>
    <w:basedOn w:val="Normal"/>
    <w:link w:val="Balk11"/>
    <w:rsid w:val="00B0353B"/>
    <w:pPr>
      <w:widowControl w:val="0"/>
      <w:shd w:val="clear" w:color="auto" w:fill="FFFFFF"/>
      <w:spacing w:after="220" w:line="266" w:lineRule="exact"/>
      <w:ind w:hanging="340"/>
      <w:jc w:val="both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14:ligatures w14:val="standardContextual"/>
    </w:rPr>
  </w:style>
  <w:style w:type="table" w:customStyle="1" w:styleId="TabloKlavuzu5">
    <w:name w:val="Tablo Kılavuzu5"/>
    <w:basedOn w:val="NormalTablo"/>
    <w:next w:val="TabloKlavuzu"/>
    <w:uiPriority w:val="39"/>
    <w:rsid w:val="00B0353B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70">
    <w:name w:val="Gövde metni (7)_"/>
    <w:basedOn w:val="VarsaylanParagrafYazTipi"/>
    <w:rsid w:val="00B0353B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7ptKaln">
    <w:name w:val="Gövde metni (2) + 7 pt;Kalın"/>
    <w:basedOn w:val="Gvdemetni20"/>
    <w:rsid w:val="00B0353B"/>
    <w:rPr>
      <w:rFonts w:ascii="Tahoma" w:eastAsia="Tahoma" w:hAnsi="Tahoma" w:cs="Tahoma"/>
      <w:b/>
      <w:bCs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75pt">
    <w:name w:val="Gövde metni (2) + 7;5 pt"/>
    <w:basedOn w:val="Gvdemetni20"/>
    <w:rsid w:val="00B0353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tr-TR" w:eastAsia="tr-TR" w:bidi="tr-TR"/>
    </w:rPr>
  </w:style>
  <w:style w:type="paragraph" w:customStyle="1" w:styleId="TableParagraph">
    <w:name w:val="Table Paragraph"/>
    <w:basedOn w:val="Normal"/>
    <w:uiPriority w:val="1"/>
    <w:qFormat/>
    <w:rsid w:val="00B0353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rnak">
    <w:name w:val="Quote"/>
    <w:basedOn w:val="Normal"/>
    <w:next w:val="Normal"/>
    <w:link w:val="TrnakChar"/>
    <w:uiPriority w:val="29"/>
    <w:qFormat/>
    <w:rsid w:val="00B0353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0353B"/>
    <w:rPr>
      <w:i/>
      <w:iCs/>
      <w:color w:val="404040" w:themeColor="text1" w:themeTint="BF"/>
      <w:kern w:val="0"/>
      <w:sz w:val="22"/>
      <w:szCs w:val="22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1949</Words>
  <Characters>11114</Characters>
  <Application>Microsoft Office Word</Application>
  <DocSecurity>0</DocSecurity>
  <Lines>92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cp:keywords/>
  <dc:description/>
  <cp:lastModifiedBy>COMU</cp:lastModifiedBy>
  <cp:revision>5</cp:revision>
  <dcterms:created xsi:type="dcterms:W3CDTF">2024-03-25T13:52:00Z</dcterms:created>
  <dcterms:modified xsi:type="dcterms:W3CDTF">2025-01-23T14:28:00Z</dcterms:modified>
</cp:coreProperties>
</file>