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14" w:type="dxa"/>
        <w:tblInd w:w="47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F64A9" w14:paraId="1341D213" w14:textId="77777777" w:rsidTr="00137808">
        <w:tc>
          <w:tcPr>
            <w:tcW w:w="10314" w:type="dxa"/>
          </w:tcPr>
          <w:p w14:paraId="02CEF6AD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0810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3704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40"/>
              <w:gridCol w:w="3040"/>
            </w:tblGrid>
            <w:tr w:rsidR="004F64A9" w:rsidRPr="004A3984" w14:paraId="379EAFDD" w14:textId="77777777" w:rsidTr="002243DF">
              <w:tc>
                <w:tcPr>
                  <w:tcW w:w="3039" w:type="dxa"/>
                </w:tcPr>
                <w:p w14:paraId="686F5FD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Grup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Numarası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80" w:type="dxa"/>
                  <w:gridSpan w:val="2"/>
                </w:tcPr>
                <w:p w14:paraId="13BC3DE1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Juri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Tarafından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belirlendikten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sonra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yazılacaktır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4F64A9" w:rsidRPr="004A3984" w14:paraId="4E65B37F" w14:textId="77777777" w:rsidTr="002243DF">
              <w:tc>
                <w:tcPr>
                  <w:tcW w:w="3039" w:type="dxa"/>
                </w:tcPr>
                <w:p w14:paraId="5DCD83E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Grup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İsmi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80" w:type="dxa"/>
                  <w:gridSpan w:val="2"/>
                </w:tcPr>
                <w:p w14:paraId="304B28B7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4F64A9" w:rsidRPr="004A3984" w14:paraId="75C78F8A" w14:textId="77777777" w:rsidTr="002243DF">
              <w:tc>
                <w:tcPr>
                  <w:tcW w:w="3039" w:type="dxa"/>
                </w:tcPr>
                <w:p w14:paraId="2EA3DFC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Öğrenci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Adı-Soyadı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40" w:type="dxa"/>
                </w:tcPr>
                <w:p w14:paraId="5FCC0066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2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  <w:tc>
                <w:tcPr>
                  <w:tcW w:w="3040" w:type="dxa"/>
                </w:tcPr>
                <w:p w14:paraId="30382A9D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4F64A9" w:rsidRPr="004A3984" w14:paraId="38BF5A86" w14:textId="77777777" w:rsidTr="002243DF">
              <w:tc>
                <w:tcPr>
                  <w:tcW w:w="3039" w:type="dxa"/>
                </w:tcPr>
                <w:p w14:paraId="03DA9E6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Öğrenci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Adı-Soyadı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40" w:type="dxa"/>
                </w:tcPr>
                <w:p w14:paraId="74FC16F4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060995AA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009043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1C0D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0406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328"/>
              <w:gridCol w:w="1056"/>
              <w:gridCol w:w="1218"/>
              <w:gridCol w:w="961"/>
              <w:gridCol w:w="1311"/>
              <w:gridCol w:w="961"/>
            </w:tblGrid>
            <w:tr w:rsidR="004F64A9" w:rsidRPr="004A3984" w14:paraId="7489856F" w14:textId="77777777" w:rsidTr="002243DF">
              <w:tc>
                <w:tcPr>
                  <w:tcW w:w="2289" w:type="dxa"/>
                </w:tcPr>
                <w:p w14:paraId="31874A3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Tarif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İsmi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5" w:type="dxa"/>
                  <w:gridSpan w:val="6"/>
                </w:tcPr>
                <w:p w14:paraId="2E364F36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BB10D7" w:rsidRPr="004A3984" w14:paraId="4CCF49B4" w14:textId="77777777" w:rsidTr="002243DF">
              <w:tc>
                <w:tcPr>
                  <w:tcW w:w="2289" w:type="dxa"/>
                  <w:vMerge w:val="restart"/>
                </w:tcPr>
                <w:p w14:paraId="5AD0E3B7" w14:textId="45E76B79" w:rsidR="00BB10D7" w:rsidRPr="004A3984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Malzemeler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Normal</w:t>
                  </w:r>
                </w:p>
              </w:tc>
              <w:tc>
                <w:tcPr>
                  <w:tcW w:w="1328" w:type="dxa"/>
                </w:tcPr>
                <w:p w14:paraId="1ABCCF01" w14:textId="77777777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1056" w:type="dxa"/>
                </w:tcPr>
                <w:p w14:paraId="585E25F0" w14:textId="77777777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  <w:tc>
                <w:tcPr>
                  <w:tcW w:w="1218" w:type="dxa"/>
                </w:tcPr>
                <w:p w14:paraId="2EE25A74" w14:textId="2B71B5A5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961" w:type="dxa"/>
                </w:tcPr>
                <w:p w14:paraId="3CB4EE0E" w14:textId="24C21762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  <w:tc>
                <w:tcPr>
                  <w:tcW w:w="1311" w:type="dxa"/>
                </w:tcPr>
                <w:p w14:paraId="041D67BB" w14:textId="42919132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961" w:type="dxa"/>
                </w:tcPr>
                <w:p w14:paraId="77211FD6" w14:textId="61269C84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</w:tr>
            <w:tr w:rsidR="004F64A9" w:rsidRPr="004A3984" w14:paraId="06DE67DF" w14:textId="77777777" w:rsidTr="002243DF">
              <w:tc>
                <w:tcPr>
                  <w:tcW w:w="2289" w:type="dxa"/>
                  <w:vMerge/>
                </w:tcPr>
                <w:p w14:paraId="474B6D0F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3A3BD2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2B9C5FC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29142520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4E0F47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50E9F9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5D0E40F2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2F14C196" w14:textId="77777777" w:rsidTr="002243DF">
              <w:tc>
                <w:tcPr>
                  <w:tcW w:w="2289" w:type="dxa"/>
                  <w:vMerge/>
                </w:tcPr>
                <w:p w14:paraId="1D43955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44C47DA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411523B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6309131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E2DC50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6CED54F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7E09DD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539D24DC" w14:textId="77777777" w:rsidTr="002243DF">
              <w:tc>
                <w:tcPr>
                  <w:tcW w:w="2289" w:type="dxa"/>
                  <w:vMerge/>
                </w:tcPr>
                <w:p w14:paraId="4A5367F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7CC84BB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2B0D9548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4324B0E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71A3DEF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36ADA16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3E15565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101204A4" w14:textId="77777777" w:rsidTr="002243DF">
              <w:tc>
                <w:tcPr>
                  <w:tcW w:w="2289" w:type="dxa"/>
                  <w:vMerge/>
                </w:tcPr>
                <w:p w14:paraId="4E9BF80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0879BF5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7D76D74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532E81E2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3A399DEF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F6CA3B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5D10DF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3A9B22A0" w14:textId="77777777" w:rsidTr="002243DF">
              <w:tc>
                <w:tcPr>
                  <w:tcW w:w="2289" w:type="dxa"/>
                  <w:vMerge/>
                </w:tcPr>
                <w:p w14:paraId="1E48D2B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6AC930E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4365765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2678D30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4445F9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E14694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0182DA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57CADC92" w14:textId="77777777" w:rsidTr="002243DF">
              <w:tc>
                <w:tcPr>
                  <w:tcW w:w="2289" w:type="dxa"/>
                  <w:vMerge/>
                </w:tcPr>
                <w:p w14:paraId="6C8C2340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7312E88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14D300F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7DD9746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A53576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0A4BF47D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EEF277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6CF2900D" w14:textId="77777777" w:rsidTr="002243DF">
              <w:tc>
                <w:tcPr>
                  <w:tcW w:w="2289" w:type="dxa"/>
                </w:tcPr>
                <w:p w14:paraId="1C7CB80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Tarif</w:t>
                  </w:r>
                  <w:proofErr w:type="spellEnd"/>
                </w:p>
              </w:tc>
              <w:tc>
                <w:tcPr>
                  <w:tcW w:w="6835" w:type="dxa"/>
                  <w:gridSpan w:val="6"/>
                </w:tcPr>
                <w:p w14:paraId="77AD19CB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2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punto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iki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yana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Normal</w:t>
                  </w:r>
                </w:p>
                <w:p w14:paraId="46C3697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1B3049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BC37AA1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5445CA9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AA3A7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370AA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45CA572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1143D1B8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1D1485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50CA5E9" w14:textId="51457D10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1DBB498" w14:textId="14AC2DBF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C63BC0C" w14:textId="0931F30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31AF40D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FD80339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D0070D6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64F56E06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368AC36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4783858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1316323B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591C5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46582D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558EBE3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4F5E3A62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8D2362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265E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AAF9" w14:textId="77777777" w:rsidR="004F64A9" w:rsidRPr="004A3984" w:rsidRDefault="004F64A9" w:rsidP="004F64A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E886D" w14:textId="77777777" w:rsidR="00A504E5" w:rsidRDefault="00A504E5" w:rsidP="00A504E5">
      <w:pPr>
        <w:tabs>
          <w:tab w:val="left" w:pos="3210"/>
        </w:tabs>
      </w:pPr>
    </w:p>
    <w:p w14:paraId="60D4C597" w14:textId="77777777" w:rsidR="00A504E5" w:rsidRPr="00A504E5" w:rsidRDefault="00A504E5" w:rsidP="00A504E5">
      <w:pPr>
        <w:tabs>
          <w:tab w:val="left" w:pos="3210"/>
        </w:tabs>
      </w:pPr>
    </w:p>
    <w:sectPr w:rsidR="00A504E5" w:rsidRPr="00A504E5" w:rsidSect="004F64A9">
      <w:headerReference w:type="default" r:id="rId7"/>
      <w:footerReference w:type="even" r:id="rId8"/>
      <w:footerReference w:type="default" r:id="rId9"/>
      <w:pgSz w:w="12240" w:h="15840"/>
      <w:pgMar w:top="1134" w:right="1134" w:bottom="720" w:left="1134" w:header="2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D627" w14:textId="77777777" w:rsidR="00A5150D" w:rsidRDefault="00A5150D" w:rsidP="00565A9C">
      <w:pPr>
        <w:spacing w:after="0" w:line="240" w:lineRule="auto"/>
      </w:pPr>
      <w:r>
        <w:separator/>
      </w:r>
    </w:p>
  </w:endnote>
  <w:endnote w:type="continuationSeparator" w:id="0">
    <w:p w14:paraId="72989764" w14:textId="77777777" w:rsidR="00A5150D" w:rsidRDefault="00A5150D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205781442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DEF10B3" w14:textId="4AE221A4" w:rsidR="001D0AD0" w:rsidRDefault="001D0AD0" w:rsidP="002861C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781CA4E6" w14:textId="77777777" w:rsidR="001D0AD0" w:rsidRDefault="001D0AD0" w:rsidP="001D0A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8680256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C0DC942" w14:textId="3743095B" w:rsidR="001D0AD0" w:rsidRDefault="001D0AD0" w:rsidP="002861C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37808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176F5229" w14:textId="77777777" w:rsidR="00656E71" w:rsidRPr="00656E71" w:rsidRDefault="00656E71" w:rsidP="001D0AD0">
    <w:pPr>
      <w:pStyle w:val="AltBilgi"/>
      <w:ind w:right="360"/>
      <w:rPr>
        <w:rFonts w:ascii="Old English Text MT" w:hAnsi="Old English Text MT"/>
        <w:b/>
      </w:rPr>
    </w:pPr>
  </w:p>
  <w:p w14:paraId="24AFA18C" w14:textId="77777777"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8480" w14:textId="77777777" w:rsidR="00A5150D" w:rsidRDefault="00A5150D" w:rsidP="00565A9C">
      <w:pPr>
        <w:spacing w:after="0" w:line="240" w:lineRule="auto"/>
      </w:pPr>
      <w:r>
        <w:separator/>
      </w:r>
    </w:p>
  </w:footnote>
  <w:footnote w:type="continuationSeparator" w:id="0">
    <w:p w14:paraId="6F3CAFDE" w14:textId="77777777" w:rsidR="00A5150D" w:rsidRDefault="00A5150D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E26" w14:textId="0DDB4D0F" w:rsidR="004F64A9" w:rsidRDefault="004F64A9" w:rsidP="004F64A9">
    <w:pPr>
      <w:pStyle w:val="NormalWeb"/>
      <w:shd w:val="clear" w:color="auto" w:fill="FFFFFF"/>
      <w:spacing w:before="0" w:beforeAutospacing="0" w:after="0" w:afterAutospacing="0"/>
      <w:ind w:firstLine="720"/>
      <w:textAlignment w:val="baseline"/>
      <w:rPr>
        <w:rFonts w:ascii="MyriadPro" w:hAnsi="MyriadPro"/>
        <w:color w:val="212529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4582"/>
      <w:gridCol w:w="2510"/>
    </w:tblGrid>
    <w:tr w:rsidR="004F64A9" w14:paraId="323921A4" w14:textId="77777777" w:rsidTr="00CB2C5C">
      <w:tc>
        <w:tcPr>
          <w:tcW w:w="2943" w:type="dxa"/>
        </w:tcPr>
        <w:p w14:paraId="13EC285B" w14:textId="0B791683" w:rsidR="004F64A9" w:rsidRDefault="004F64A9" w:rsidP="004F64A9">
          <w:pPr>
            <w:pStyle w:val="NormalWeb"/>
            <w:spacing w:before="0" w:beforeAutospacing="0" w:after="0" w:afterAutospacing="0"/>
            <w:textAlignment w:val="baseline"/>
            <w:rPr>
              <w:rFonts w:ascii="MyriadPro" w:hAnsi="MyriadPro"/>
              <w:color w:val="212529"/>
            </w:rPr>
          </w:pPr>
          <w:r>
            <w:rPr>
              <w:rFonts w:ascii="MyriadPro" w:hAnsi="MyriadPro"/>
              <w:noProof/>
              <w:color w:val="212529"/>
            </w:rPr>
            <w:drawing>
              <wp:inline distT="0" distB="0" distL="0" distR="0" wp14:anchorId="3F615829" wp14:editId="147FFC0E">
                <wp:extent cx="595891" cy="593387"/>
                <wp:effectExtent l="0" t="0" r="127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282" cy="622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92484B3" w14:textId="729AB276" w:rsidR="004F64A9" w:rsidRPr="00CB2C5C" w:rsidRDefault="00CB2C5C" w:rsidP="00CB2C5C">
          <w:pPr>
            <w:pStyle w:val="NormalWeb"/>
            <w:shd w:val="clear" w:color="auto" w:fill="FFFFFF"/>
            <w:spacing w:before="0" w:beforeAutospacing="0" w:after="0" w:afterAutospacing="0"/>
            <w:ind w:left="-246" w:right="-669" w:hanging="246"/>
            <w:jc w:val="center"/>
            <w:textAlignment w:val="baseline"/>
            <w:rPr>
              <w:rFonts w:ascii="MyriadPro" w:hAnsi="MyriadPro"/>
              <w:b/>
              <w:bCs/>
              <w:color w:val="212529"/>
              <w:sz w:val="32"/>
            </w:rPr>
          </w:pPr>
          <w:r w:rsidRPr="00CB2C5C">
            <w:rPr>
              <w:rFonts w:ascii="MyriadPro" w:hAnsi="MyriadPro"/>
              <w:b/>
              <w:bCs/>
              <w:color w:val="212529"/>
              <w:sz w:val="26"/>
              <w:szCs w:val="26"/>
            </w:rPr>
            <w:t>3</w:t>
          </w:r>
          <w:r w:rsidR="004F64A9" w:rsidRPr="00CB2C5C">
            <w:rPr>
              <w:rFonts w:ascii="MyriadPro" w:hAnsi="MyriadPro"/>
              <w:b/>
              <w:bCs/>
              <w:color w:val="212529"/>
              <w:sz w:val="26"/>
              <w:szCs w:val="26"/>
            </w:rPr>
            <w:t>.</w:t>
          </w:r>
          <w:r w:rsidR="004F64A9" w:rsidRPr="00CB2C5C">
            <w:rPr>
              <w:rFonts w:ascii="MyriadPro" w:hAnsi="MyriadPro"/>
              <w:b/>
              <w:bCs/>
              <w:color w:val="212529"/>
              <w:sz w:val="32"/>
            </w:rPr>
            <w:t xml:space="preserve"> </w:t>
          </w:r>
          <w:r w:rsidR="004F64A9" w:rsidRPr="00CB2C5C">
            <w:rPr>
              <w:rFonts w:ascii="MyriadPro" w:hAnsi="MyriadPro"/>
              <w:b/>
              <w:bCs/>
              <w:color w:val="212529"/>
              <w:sz w:val="26"/>
            </w:rPr>
            <w:t>GELENEKSEL</w:t>
          </w:r>
          <w:r w:rsidRPr="00CB2C5C">
            <w:rPr>
              <w:rFonts w:ascii="MyriadPro" w:hAnsi="MyriadPro"/>
              <w:b/>
              <w:bCs/>
              <w:color w:val="212529"/>
              <w:sz w:val="26"/>
            </w:rPr>
            <w:t xml:space="preserve"> YARATICI TARİFLER YARIŞMASI</w:t>
          </w:r>
        </w:p>
        <w:p w14:paraId="33BD3DB9" w14:textId="1D4DC057" w:rsidR="00CB2C5C" w:rsidRDefault="00CB2C5C" w:rsidP="004F64A9">
          <w:pPr>
            <w:pStyle w:val="NormalWeb"/>
            <w:shd w:val="clear" w:color="auto" w:fill="FFFFFF"/>
            <w:spacing w:before="0" w:beforeAutospacing="0" w:after="0" w:afterAutospacing="0"/>
            <w:ind w:left="-284"/>
            <w:jc w:val="center"/>
            <w:textAlignment w:val="baseline"/>
            <w:rPr>
              <w:rFonts w:ascii="MyriadPro" w:hAnsi="MyriadPro"/>
              <w:b/>
              <w:bCs/>
              <w:color w:val="212529"/>
            </w:rPr>
          </w:pPr>
        </w:p>
        <w:p w14:paraId="4AD888EB" w14:textId="7E9ECEDC" w:rsidR="00CB2C5C" w:rsidRPr="00CB2C5C" w:rsidRDefault="00CB2C5C" w:rsidP="00CB2C5C">
          <w:pPr>
            <w:pStyle w:val="NormalWeb"/>
            <w:shd w:val="clear" w:color="auto" w:fill="FFFFFF"/>
            <w:spacing w:before="0" w:beforeAutospacing="0" w:after="0" w:afterAutospacing="0"/>
            <w:ind w:left="-284" w:firstLine="888"/>
            <w:jc w:val="center"/>
            <w:textAlignment w:val="baseline"/>
            <w:rPr>
              <w:rFonts w:ascii="MyriadPro" w:hAnsi="MyriadPro"/>
              <w:b/>
              <w:bCs/>
              <w:color w:val="A50021"/>
            </w:rPr>
          </w:pPr>
          <w:r w:rsidRPr="00CB2C5C">
            <w:rPr>
              <w:rFonts w:ascii="MyriadPro" w:hAnsi="MyriadPro"/>
              <w:b/>
              <w:bCs/>
              <w:color w:val="A50021"/>
            </w:rPr>
            <w:t>KAHVELİ-KAKAOLU TATLAR</w:t>
          </w:r>
        </w:p>
        <w:p w14:paraId="4B45D446" w14:textId="77777777" w:rsidR="004F64A9" w:rsidRDefault="004F64A9" w:rsidP="00CB2C5C">
          <w:pPr>
            <w:pStyle w:val="NormalWeb"/>
            <w:shd w:val="clear" w:color="auto" w:fill="FFFFFF"/>
            <w:spacing w:before="0" w:beforeAutospacing="0" w:after="0" w:afterAutospacing="0"/>
            <w:ind w:left="-284"/>
            <w:jc w:val="center"/>
            <w:textAlignment w:val="baseline"/>
            <w:rPr>
              <w:rFonts w:ascii="MyriadPro" w:hAnsi="MyriadPro"/>
              <w:noProof/>
              <w:color w:val="212529"/>
            </w:rPr>
          </w:pPr>
        </w:p>
      </w:tc>
      <w:tc>
        <w:tcPr>
          <w:tcW w:w="2567" w:type="dxa"/>
        </w:tcPr>
        <w:p w14:paraId="65D4DD42" w14:textId="3AF1047C" w:rsidR="004F64A9" w:rsidRDefault="004F64A9" w:rsidP="004F64A9">
          <w:pPr>
            <w:pStyle w:val="NormalWeb"/>
            <w:spacing w:before="0" w:beforeAutospacing="0" w:after="0" w:afterAutospacing="0"/>
            <w:jc w:val="right"/>
            <w:textAlignment w:val="baseline"/>
            <w:rPr>
              <w:rFonts w:ascii="MyriadPro" w:hAnsi="MyriadPro"/>
              <w:color w:val="212529"/>
            </w:rPr>
          </w:pPr>
          <w:r>
            <w:rPr>
              <w:rFonts w:ascii="MyriadPro" w:hAnsi="MyriadPro"/>
              <w:noProof/>
              <w:color w:val="212529"/>
            </w:rPr>
            <w:drawing>
              <wp:inline distT="0" distB="0" distL="0" distR="0" wp14:anchorId="12DBD0BB" wp14:editId="15E34FC8">
                <wp:extent cx="444500" cy="5334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84" cy="540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809810" w14:textId="00B90AF2" w:rsidR="00AB6C14" w:rsidRDefault="00AB6C14" w:rsidP="004F64A9">
    <w:pPr>
      <w:pStyle w:val="NormalWeb"/>
      <w:shd w:val="clear" w:color="auto" w:fill="FFFFFF"/>
      <w:spacing w:before="0" w:beforeAutospacing="0" w:after="0" w:afterAutospacing="0"/>
      <w:ind w:firstLine="720"/>
      <w:textAlignment w:val="baseline"/>
      <w:rPr>
        <w:rFonts w:ascii="MyriadPro" w:hAnsi="MyriadPro"/>
        <w:color w:val="212529"/>
      </w:rPr>
    </w:pPr>
  </w:p>
  <w:p w14:paraId="254F9616" w14:textId="77777777" w:rsidR="00AB6C14" w:rsidRDefault="00AB6C14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1"/>
    <w:rsid w:val="000571BF"/>
    <w:rsid w:val="001268F8"/>
    <w:rsid w:val="00137808"/>
    <w:rsid w:val="001A4F8E"/>
    <w:rsid w:val="001D0AD0"/>
    <w:rsid w:val="0022277F"/>
    <w:rsid w:val="00336BEA"/>
    <w:rsid w:val="0039633B"/>
    <w:rsid w:val="00416EB4"/>
    <w:rsid w:val="004A3984"/>
    <w:rsid w:val="004F64A9"/>
    <w:rsid w:val="00516AEB"/>
    <w:rsid w:val="00565A9C"/>
    <w:rsid w:val="00586F73"/>
    <w:rsid w:val="005E5BEE"/>
    <w:rsid w:val="005F7AC1"/>
    <w:rsid w:val="00656E71"/>
    <w:rsid w:val="006A5CC1"/>
    <w:rsid w:val="006B63C6"/>
    <w:rsid w:val="006E623D"/>
    <w:rsid w:val="00710E16"/>
    <w:rsid w:val="0075467E"/>
    <w:rsid w:val="0078341D"/>
    <w:rsid w:val="007B560B"/>
    <w:rsid w:val="008554FF"/>
    <w:rsid w:val="008A16CB"/>
    <w:rsid w:val="00911EE7"/>
    <w:rsid w:val="009170FB"/>
    <w:rsid w:val="00A46AA2"/>
    <w:rsid w:val="00A504E5"/>
    <w:rsid w:val="00A5150D"/>
    <w:rsid w:val="00AB6C14"/>
    <w:rsid w:val="00B07874"/>
    <w:rsid w:val="00B84EF6"/>
    <w:rsid w:val="00BB10D7"/>
    <w:rsid w:val="00CB2C5C"/>
    <w:rsid w:val="00D85EFF"/>
    <w:rsid w:val="00E75CD8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6076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D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BABACE-BE35-4A80-8795-439D4D72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Anakin</cp:lastModifiedBy>
  <cp:revision>3</cp:revision>
  <cp:lastPrinted>2016-10-19T08:40:00Z</cp:lastPrinted>
  <dcterms:created xsi:type="dcterms:W3CDTF">2023-10-17T14:13:00Z</dcterms:created>
  <dcterms:modified xsi:type="dcterms:W3CDTF">2023-10-17T14:13:00Z</dcterms:modified>
</cp:coreProperties>
</file>